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F6109" w14:textId="228D3290" w:rsidR="00C13F4E" w:rsidRPr="00D0247A" w:rsidRDefault="00C764BC" w:rsidP="00717911">
      <w:pPr>
        <w:jc w:val="center"/>
        <w:rPr>
          <w:rFonts w:asciiTheme="minorHAnsi" w:hAnsiTheme="minorHAnsi"/>
          <w:b/>
          <w:sz w:val="28"/>
          <w:szCs w:val="28"/>
        </w:rPr>
      </w:pPr>
      <w:r>
        <w:rPr>
          <w:noProof/>
        </w:rPr>
        <w:drawing>
          <wp:inline distT="0" distB="0" distL="0" distR="0" wp14:anchorId="1DD974CA" wp14:editId="22254046">
            <wp:extent cx="2933700" cy="6938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82561" cy="705373"/>
                    </a:xfrm>
                    <a:prstGeom prst="rect">
                      <a:avLst/>
                    </a:prstGeom>
                  </pic:spPr>
                </pic:pic>
              </a:graphicData>
            </a:graphic>
          </wp:inline>
        </w:drawing>
      </w:r>
    </w:p>
    <w:p w14:paraId="5E0A919A" w14:textId="77777777" w:rsidR="00C13F4E" w:rsidRDefault="00C13F4E">
      <w:pPr>
        <w:pStyle w:val="Heading1"/>
        <w:rPr>
          <w:rFonts w:asciiTheme="minorHAnsi" w:hAnsiTheme="minorHAnsi"/>
          <w:sz w:val="28"/>
          <w:szCs w:val="28"/>
        </w:rPr>
      </w:pPr>
      <w:r w:rsidRPr="001D32B1">
        <w:rPr>
          <w:rFonts w:asciiTheme="minorHAnsi" w:hAnsiTheme="minorHAnsi"/>
          <w:sz w:val="28"/>
          <w:szCs w:val="28"/>
        </w:rPr>
        <w:t>JOB DESCRIPTION</w:t>
      </w:r>
    </w:p>
    <w:p w14:paraId="4160F1FD" w14:textId="77777777" w:rsidR="00D55D62" w:rsidRPr="00D55D62" w:rsidRDefault="00D55D62" w:rsidP="00D55D62"/>
    <w:p w14:paraId="56809A2F" w14:textId="66AC344E" w:rsidR="00C13F4E" w:rsidRPr="001D32B1" w:rsidRDefault="00C13F4E">
      <w:pPr>
        <w:rPr>
          <w:rFonts w:asciiTheme="minorHAnsi" w:hAnsiTheme="minorHAnsi"/>
          <w:sz w:val="22"/>
          <w:szCs w:val="22"/>
        </w:rPr>
      </w:pPr>
    </w:p>
    <w:tbl>
      <w:tblPr>
        <w:tblStyle w:val="TableGrid"/>
        <w:tblW w:w="10175"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4"/>
        <w:gridCol w:w="2706"/>
        <w:gridCol w:w="270"/>
        <w:gridCol w:w="1980"/>
        <w:gridCol w:w="725"/>
        <w:gridCol w:w="2070"/>
      </w:tblGrid>
      <w:tr w:rsidR="00D55D62" w14:paraId="43F78901" w14:textId="77777777" w:rsidTr="00D51C68">
        <w:tc>
          <w:tcPr>
            <w:tcW w:w="2424" w:type="dxa"/>
          </w:tcPr>
          <w:p w14:paraId="1C6913B2" w14:textId="77777777" w:rsidR="00D55D62" w:rsidRPr="00270BCD" w:rsidRDefault="00D55D62" w:rsidP="00196AC3">
            <w:pPr>
              <w:pStyle w:val="Standard"/>
              <w:rPr>
                <w:rFonts w:ascii="Noto Sans" w:eastAsia="Noto Sans" w:hAnsi="Noto Sans" w:cs="Noto Sans"/>
                <w:b/>
                <w:sz w:val="22"/>
                <w:szCs w:val="22"/>
              </w:rPr>
            </w:pPr>
            <w:r>
              <w:rPr>
                <w:rFonts w:ascii="Noto Sans" w:eastAsia="Noto Sans" w:hAnsi="Noto Sans" w:cs="Noto Sans"/>
                <w:b/>
                <w:sz w:val="22"/>
                <w:szCs w:val="22"/>
              </w:rPr>
              <w:t>POSITION TITLE</w:t>
            </w:r>
            <w:r w:rsidRPr="00270BCD">
              <w:rPr>
                <w:rFonts w:ascii="Noto Sans" w:eastAsia="Noto Sans" w:hAnsi="Noto Sans" w:cs="Noto Sans"/>
                <w:b/>
                <w:sz w:val="22"/>
                <w:szCs w:val="22"/>
              </w:rPr>
              <w:t>:</w:t>
            </w:r>
            <w:r w:rsidRPr="00270BCD">
              <w:rPr>
                <w:rFonts w:ascii="Noto Sans" w:eastAsia="Noto Sans" w:hAnsi="Noto Sans" w:cs="Noto Sans"/>
                <w:b/>
                <w:sz w:val="22"/>
                <w:szCs w:val="22"/>
              </w:rPr>
              <w:tab/>
            </w:r>
          </w:p>
        </w:tc>
        <w:tc>
          <w:tcPr>
            <w:tcW w:w="2706" w:type="dxa"/>
          </w:tcPr>
          <w:p w14:paraId="0625650A" w14:textId="41BF3FA5" w:rsidR="00D55D62" w:rsidRPr="00270BCD" w:rsidRDefault="00696500" w:rsidP="00196AC3">
            <w:pPr>
              <w:pStyle w:val="Standard"/>
              <w:rPr>
                <w:rFonts w:ascii="Noto Sans" w:eastAsia="Noto Sans" w:hAnsi="Noto Sans" w:cs="Noto Sans"/>
                <w:color w:val="222222"/>
                <w:sz w:val="22"/>
                <w:szCs w:val="22"/>
                <w:shd w:val="clear" w:color="auto" w:fill="FFFFFF"/>
              </w:rPr>
            </w:pPr>
            <w:r>
              <w:rPr>
                <w:rFonts w:ascii="Noto Sans" w:eastAsia="Noto Sans" w:hAnsi="Noto Sans" w:cs="Noto Sans"/>
                <w:color w:val="222222"/>
                <w:sz w:val="22"/>
                <w:szCs w:val="22"/>
                <w:shd w:val="clear" w:color="auto" w:fill="FFFFFF"/>
              </w:rPr>
              <w:t>Staff Singer</w:t>
            </w:r>
          </w:p>
        </w:tc>
        <w:tc>
          <w:tcPr>
            <w:tcW w:w="270" w:type="dxa"/>
          </w:tcPr>
          <w:p w14:paraId="63A1EE26" w14:textId="77777777" w:rsidR="00D55D62" w:rsidRDefault="00D55D62" w:rsidP="00196AC3">
            <w:pPr>
              <w:pStyle w:val="Standard"/>
            </w:pPr>
          </w:p>
        </w:tc>
        <w:tc>
          <w:tcPr>
            <w:tcW w:w="2705" w:type="dxa"/>
            <w:gridSpan w:val="2"/>
          </w:tcPr>
          <w:p w14:paraId="563A0683" w14:textId="00DA3BEA" w:rsidR="00D55D62" w:rsidRDefault="00D55D62" w:rsidP="00196AC3">
            <w:pPr>
              <w:pStyle w:val="Standard"/>
            </w:pPr>
            <w:r>
              <w:rPr>
                <w:rFonts w:ascii="Noto Sans" w:eastAsia="Noto Sans" w:hAnsi="Noto Sans" w:cs="Noto Sans"/>
                <w:b/>
                <w:sz w:val="22"/>
                <w:szCs w:val="22"/>
              </w:rPr>
              <w:t>DATE</w:t>
            </w:r>
            <w:r>
              <w:rPr>
                <w:rFonts w:ascii="Noto Sans" w:eastAsia="Noto Sans" w:hAnsi="Noto Sans" w:cs="Noto Sans"/>
                <w:sz w:val="22"/>
                <w:szCs w:val="22"/>
              </w:rPr>
              <w:t xml:space="preserve">: </w:t>
            </w:r>
            <w:r w:rsidR="00696500">
              <w:rPr>
                <w:rFonts w:ascii="Noto Sans" w:eastAsia="Noto Sans" w:hAnsi="Noto Sans" w:cs="Noto Sans"/>
                <w:sz w:val="22"/>
                <w:szCs w:val="22"/>
              </w:rPr>
              <w:t>March 18</w:t>
            </w:r>
            <w:r w:rsidR="00D51C68">
              <w:rPr>
                <w:rFonts w:ascii="Noto Sans" w:eastAsia="Noto Sans" w:hAnsi="Noto Sans" w:cs="Noto Sans"/>
                <w:sz w:val="22"/>
                <w:szCs w:val="22"/>
              </w:rPr>
              <w:t xml:space="preserve">, </w:t>
            </w:r>
            <w:r w:rsidR="00696500">
              <w:rPr>
                <w:rFonts w:ascii="Noto Sans" w:eastAsia="Noto Sans" w:hAnsi="Noto Sans" w:cs="Noto Sans"/>
                <w:sz w:val="22"/>
                <w:szCs w:val="22"/>
              </w:rPr>
              <w:t>2026</w:t>
            </w:r>
          </w:p>
        </w:tc>
        <w:tc>
          <w:tcPr>
            <w:tcW w:w="2070" w:type="dxa"/>
          </w:tcPr>
          <w:p w14:paraId="4F928B51" w14:textId="77777777" w:rsidR="00D55D62" w:rsidRPr="00270BCD" w:rsidRDefault="00D55D62" w:rsidP="00CF25BD">
            <w:pPr>
              <w:pStyle w:val="Standard"/>
              <w:rPr>
                <w:rFonts w:ascii="Noto Sans" w:eastAsia="Noto Sans" w:hAnsi="Noto Sans" w:cs="Noto Sans"/>
                <w:color w:val="222222"/>
                <w:sz w:val="22"/>
                <w:szCs w:val="22"/>
                <w:shd w:val="clear" w:color="auto" w:fill="FFFFFF"/>
              </w:rPr>
            </w:pPr>
          </w:p>
        </w:tc>
      </w:tr>
      <w:tr w:rsidR="00D55D62" w14:paraId="5F110524" w14:textId="77777777" w:rsidTr="00196AC3">
        <w:tc>
          <w:tcPr>
            <w:tcW w:w="2424" w:type="dxa"/>
          </w:tcPr>
          <w:p w14:paraId="0A4FB865" w14:textId="77777777" w:rsidR="00D55D62" w:rsidRDefault="00D55D62" w:rsidP="00196AC3">
            <w:pPr>
              <w:pStyle w:val="Standard"/>
              <w:rPr>
                <w:rFonts w:ascii="Noto Sans" w:eastAsia="Noto Sans" w:hAnsi="Noto Sans" w:cs="Noto Sans"/>
                <w:b/>
                <w:sz w:val="22"/>
                <w:szCs w:val="22"/>
              </w:rPr>
            </w:pPr>
          </w:p>
        </w:tc>
        <w:tc>
          <w:tcPr>
            <w:tcW w:w="2706" w:type="dxa"/>
          </w:tcPr>
          <w:p w14:paraId="2F61A3AE" w14:textId="77777777" w:rsidR="00D55D62" w:rsidRPr="00270BCD" w:rsidRDefault="00D55D62" w:rsidP="00196AC3">
            <w:pPr>
              <w:pStyle w:val="Standard"/>
              <w:rPr>
                <w:rFonts w:ascii="Noto Sans" w:eastAsia="Noto Sans" w:hAnsi="Noto Sans" w:cs="Noto Sans"/>
                <w:color w:val="222222"/>
                <w:sz w:val="22"/>
                <w:szCs w:val="22"/>
                <w:shd w:val="clear" w:color="auto" w:fill="FFFFFF"/>
              </w:rPr>
            </w:pPr>
          </w:p>
        </w:tc>
        <w:tc>
          <w:tcPr>
            <w:tcW w:w="270" w:type="dxa"/>
          </w:tcPr>
          <w:p w14:paraId="4FD10B66" w14:textId="77777777" w:rsidR="00D55D62" w:rsidRDefault="00D55D62" w:rsidP="00196AC3">
            <w:pPr>
              <w:pStyle w:val="Standard"/>
            </w:pPr>
          </w:p>
        </w:tc>
        <w:tc>
          <w:tcPr>
            <w:tcW w:w="1980" w:type="dxa"/>
          </w:tcPr>
          <w:p w14:paraId="21AF22F2" w14:textId="77777777" w:rsidR="00D55D62" w:rsidRDefault="00D55D62" w:rsidP="00196AC3">
            <w:pPr>
              <w:pStyle w:val="Standard"/>
              <w:rPr>
                <w:rFonts w:ascii="Noto Sans" w:eastAsia="Noto Sans" w:hAnsi="Noto Sans" w:cs="Noto Sans"/>
                <w:b/>
                <w:sz w:val="22"/>
                <w:szCs w:val="22"/>
              </w:rPr>
            </w:pPr>
          </w:p>
        </w:tc>
        <w:tc>
          <w:tcPr>
            <w:tcW w:w="2795" w:type="dxa"/>
            <w:gridSpan w:val="2"/>
          </w:tcPr>
          <w:p w14:paraId="56DC5E0D" w14:textId="77777777" w:rsidR="00D55D62" w:rsidRPr="00270BCD" w:rsidRDefault="00D55D62" w:rsidP="00196AC3">
            <w:pPr>
              <w:pStyle w:val="Standard"/>
              <w:rPr>
                <w:rFonts w:ascii="Noto Sans" w:eastAsia="Noto Sans" w:hAnsi="Noto Sans" w:cs="Noto Sans"/>
                <w:color w:val="222222"/>
                <w:sz w:val="22"/>
                <w:szCs w:val="22"/>
                <w:shd w:val="clear" w:color="auto" w:fill="FFFFFF"/>
              </w:rPr>
            </w:pPr>
          </w:p>
        </w:tc>
      </w:tr>
      <w:tr w:rsidR="00D55D62" w14:paraId="3A79DE9D" w14:textId="77777777" w:rsidTr="00196AC3">
        <w:tc>
          <w:tcPr>
            <w:tcW w:w="2424" w:type="dxa"/>
          </w:tcPr>
          <w:p w14:paraId="2AFF2FEA" w14:textId="77777777" w:rsidR="00D55D62" w:rsidRDefault="00D55D62" w:rsidP="00196AC3">
            <w:pPr>
              <w:pStyle w:val="Standard"/>
              <w:rPr>
                <w:rFonts w:ascii="Noto Sans" w:eastAsia="Noto Sans" w:hAnsi="Noto Sans" w:cs="Noto Sans"/>
                <w:b/>
                <w:sz w:val="22"/>
                <w:szCs w:val="22"/>
              </w:rPr>
            </w:pPr>
            <w:r>
              <w:rPr>
                <w:rFonts w:ascii="Noto Sans" w:eastAsia="Noto Sans" w:hAnsi="Noto Sans" w:cs="Noto Sans"/>
                <w:b/>
                <w:sz w:val="22"/>
                <w:szCs w:val="22"/>
              </w:rPr>
              <w:t>DEPARTMENT</w:t>
            </w:r>
            <w:r w:rsidRPr="00270BCD">
              <w:rPr>
                <w:rFonts w:ascii="Noto Sans" w:eastAsia="Noto Sans" w:hAnsi="Noto Sans" w:cs="Noto Sans"/>
                <w:b/>
                <w:sz w:val="22"/>
                <w:szCs w:val="22"/>
              </w:rPr>
              <w:t>:</w:t>
            </w:r>
          </w:p>
        </w:tc>
        <w:tc>
          <w:tcPr>
            <w:tcW w:w="2706" w:type="dxa"/>
          </w:tcPr>
          <w:p w14:paraId="1ADDE4D3" w14:textId="01E2D335" w:rsidR="00D55D62" w:rsidRPr="00270BCD" w:rsidRDefault="00696500" w:rsidP="00196AC3">
            <w:pPr>
              <w:pStyle w:val="Standard"/>
              <w:rPr>
                <w:rFonts w:ascii="Noto Sans" w:eastAsia="Noto Sans" w:hAnsi="Noto Sans" w:cs="Noto Sans"/>
                <w:color w:val="222222"/>
                <w:sz w:val="22"/>
                <w:szCs w:val="22"/>
                <w:shd w:val="clear" w:color="auto" w:fill="FFFFFF"/>
              </w:rPr>
            </w:pPr>
            <w:r>
              <w:rPr>
                <w:rFonts w:ascii="Noto Sans" w:eastAsia="Noto Sans" w:hAnsi="Noto Sans" w:cs="Noto Sans"/>
                <w:color w:val="222222"/>
                <w:sz w:val="22"/>
                <w:szCs w:val="22"/>
                <w:shd w:val="clear" w:color="auto" w:fill="FFFFFF"/>
              </w:rPr>
              <w:t>Vallejo Drive Church</w:t>
            </w:r>
          </w:p>
        </w:tc>
        <w:tc>
          <w:tcPr>
            <w:tcW w:w="270" w:type="dxa"/>
          </w:tcPr>
          <w:p w14:paraId="4DA02AB3" w14:textId="77777777" w:rsidR="00D55D62" w:rsidRDefault="00D55D62" w:rsidP="00196AC3">
            <w:pPr>
              <w:pStyle w:val="Standard"/>
            </w:pPr>
          </w:p>
        </w:tc>
        <w:tc>
          <w:tcPr>
            <w:tcW w:w="1980" w:type="dxa"/>
          </w:tcPr>
          <w:p w14:paraId="1492E9C6" w14:textId="77777777" w:rsidR="00D55D62" w:rsidRDefault="00D55D62" w:rsidP="00196AC3">
            <w:pPr>
              <w:pStyle w:val="Standard"/>
              <w:rPr>
                <w:rFonts w:ascii="Noto Sans" w:eastAsia="Noto Sans" w:hAnsi="Noto Sans" w:cs="Noto Sans"/>
                <w:b/>
                <w:sz w:val="22"/>
                <w:szCs w:val="22"/>
              </w:rPr>
            </w:pPr>
            <w:r>
              <w:rPr>
                <w:rFonts w:ascii="Noto Sans" w:eastAsia="Noto Sans" w:hAnsi="Noto Sans" w:cs="Noto Sans"/>
                <w:b/>
                <w:sz w:val="22"/>
                <w:szCs w:val="22"/>
              </w:rPr>
              <w:t>REPORTS TO</w:t>
            </w:r>
            <w:r>
              <w:rPr>
                <w:rFonts w:ascii="Noto Sans" w:eastAsia="Noto Sans" w:hAnsi="Noto Sans" w:cs="Noto Sans"/>
                <w:sz w:val="22"/>
                <w:szCs w:val="22"/>
              </w:rPr>
              <w:t>:</w:t>
            </w:r>
          </w:p>
        </w:tc>
        <w:tc>
          <w:tcPr>
            <w:tcW w:w="2795" w:type="dxa"/>
            <w:gridSpan w:val="2"/>
          </w:tcPr>
          <w:p w14:paraId="631F151D" w14:textId="45F93077" w:rsidR="00D55D62" w:rsidRPr="00270BCD" w:rsidRDefault="000500FE" w:rsidP="00196AC3">
            <w:pPr>
              <w:pStyle w:val="Standard"/>
              <w:rPr>
                <w:rFonts w:ascii="Noto Sans" w:eastAsia="Noto Sans" w:hAnsi="Noto Sans" w:cs="Noto Sans"/>
                <w:color w:val="222222"/>
                <w:sz w:val="22"/>
                <w:szCs w:val="22"/>
                <w:shd w:val="clear" w:color="auto" w:fill="FFFFFF"/>
              </w:rPr>
            </w:pPr>
            <w:r>
              <w:rPr>
                <w:rFonts w:ascii="Noto Sans" w:eastAsia="Noto Sans" w:hAnsi="Noto Sans" w:cs="Noto Sans"/>
                <w:color w:val="222222"/>
                <w:sz w:val="22"/>
                <w:szCs w:val="22"/>
                <w:shd w:val="clear" w:color="auto" w:fill="FFFFFF"/>
              </w:rPr>
              <w:t>Chancel Choir Director</w:t>
            </w:r>
          </w:p>
        </w:tc>
      </w:tr>
      <w:tr w:rsidR="00D55D62" w14:paraId="4FCB93FE" w14:textId="77777777" w:rsidTr="00196AC3">
        <w:tc>
          <w:tcPr>
            <w:tcW w:w="2424" w:type="dxa"/>
          </w:tcPr>
          <w:p w14:paraId="705E0825" w14:textId="0497B420" w:rsidR="00D55D62" w:rsidRDefault="00D55D62" w:rsidP="00196AC3">
            <w:pPr>
              <w:pStyle w:val="Standard"/>
              <w:rPr>
                <w:rFonts w:ascii="Noto Sans" w:eastAsia="Noto Sans" w:hAnsi="Noto Sans" w:cs="Noto Sans"/>
                <w:b/>
                <w:sz w:val="22"/>
                <w:szCs w:val="22"/>
              </w:rPr>
            </w:pPr>
          </w:p>
        </w:tc>
        <w:tc>
          <w:tcPr>
            <w:tcW w:w="2706" w:type="dxa"/>
          </w:tcPr>
          <w:p w14:paraId="626B6ED9" w14:textId="77777777" w:rsidR="00D55D62" w:rsidRPr="00270BCD" w:rsidRDefault="00D55D62" w:rsidP="00196AC3">
            <w:pPr>
              <w:pStyle w:val="Standard"/>
              <w:rPr>
                <w:rFonts w:ascii="Noto Sans" w:eastAsia="Noto Sans" w:hAnsi="Noto Sans" w:cs="Noto Sans"/>
                <w:color w:val="222222"/>
                <w:sz w:val="22"/>
                <w:szCs w:val="22"/>
                <w:shd w:val="clear" w:color="auto" w:fill="FFFFFF"/>
              </w:rPr>
            </w:pPr>
          </w:p>
        </w:tc>
        <w:tc>
          <w:tcPr>
            <w:tcW w:w="270" w:type="dxa"/>
          </w:tcPr>
          <w:p w14:paraId="4E885AF7" w14:textId="77777777" w:rsidR="00D55D62" w:rsidRDefault="00D55D62" w:rsidP="00196AC3">
            <w:pPr>
              <w:pStyle w:val="Standard"/>
            </w:pPr>
          </w:p>
        </w:tc>
        <w:tc>
          <w:tcPr>
            <w:tcW w:w="1980" w:type="dxa"/>
          </w:tcPr>
          <w:p w14:paraId="6016914B" w14:textId="77777777" w:rsidR="00D55D62" w:rsidRDefault="00D55D62" w:rsidP="00196AC3">
            <w:pPr>
              <w:pStyle w:val="Standard"/>
              <w:rPr>
                <w:rFonts w:ascii="Noto Sans" w:eastAsia="Noto Sans" w:hAnsi="Noto Sans" w:cs="Noto Sans"/>
                <w:b/>
                <w:sz w:val="22"/>
                <w:szCs w:val="22"/>
              </w:rPr>
            </w:pPr>
          </w:p>
        </w:tc>
        <w:tc>
          <w:tcPr>
            <w:tcW w:w="2795" w:type="dxa"/>
            <w:gridSpan w:val="2"/>
          </w:tcPr>
          <w:p w14:paraId="5CD0C2BC" w14:textId="77777777" w:rsidR="00D55D62" w:rsidRPr="00270BCD" w:rsidRDefault="00D55D62" w:rsidP="00196AC3">
            <w:pPr>
              <w:pStyle w:val="Standard"/>
              <w:rPr>
                <w:rFonts w:ascii="Noto Sans" w:eastAsia="Noto Sans" w:hAnsi="Noto Sans" w:cs="Noto Sans"/>
                <w:color w:val="222222"/>
                <w:sz w:val="22"/>
                <w:szCs w:val="22"/>
                <w:shd w:val="clear" w:color="auto" w:fill="FFFFFF"/>
              </w:rPr>
            </w:pPr>
          </w:p>
        </w:tc>
      </w:tr>
      <w:tr w:rsidR="00D55D62" w14:paraId="11E67DE7" w14:textId="77777777" w:rsidTr="00196AC3">
        <w:tc>
          <w:tcPr>
            <w:tcW w:w="2424" w:type="dxa"/>
          </w:tcPr>
          <w:p w14:paraId="4FF94E1D" w14:textId="77777777" w:rsidR="00D55D62" w:rsidRDefault="00D55D62" w:rsidP="00196AC3">
            <w:pPr>
              <w:pStyle w:val="Standard"/>
              <w:rPr>
                <w:rFonts w:ascii="Noto Sans" w:eastAsia="Noto Sans" w:hAnsi="Noto Sans" w:cs="Noto Sans"/>
                <w:b/>
                <w:sz w:val="22"/>
                <w:szCs w:val="22"/>
              </w:rPr>
            </w:pPr>
            <w:r>
              <w:rPr>
                <w:rFonts w:ascii="Noto Sans" w:eastAsia="Noto Sans" w:hAnsi="Noto Sans" w:cs="Noto Sans"/>
                <w:b/>
                <w:sz w:val="22"/>
                <w:szCs w:val="22"/>
              </w:rPr>
              <w:t>CLASSIFICATION</w:t>
            </w:r>
            <w:r w:rsidRPr="00270BCD">
              <w:rPr>
                <w:rFonts w:ascii="Noto Sans" w:eastAsia="Noto Sans" w:hAnsi="Noto Sans" w:cs="Noto Sans"/>
                <w:b/>
                <w:sz w:val="22"/>
                <w:szCs w:val="22"/>
              </w:rPr>
              <w:t>:</w:t>
            </w:r>
          </w:p>
        </w:tc>
        <w:tc>
          <w:tcPr>
            <w:tcW w:w="2706" w:type="dxa"/>
          </w:tcPr>
          <w:p w14:paraId="2A369C62" w14:textId="77777777" w:rsidR="00D55D62" w:rsidRPr="00270BCD" w:rsidRDefault="00D55D62" w:rsidP="00196AC3">
            <w:pPr>
              <w:pStyle w:val="Standard"/>
              <w:rPr>
                <w:rFonts w:ascii="Noto Sans" w:eastAsia="Noto Sans" w:hAnsi="Noto Sans" w:cs="Noto Sans"/>
                <w:color w:val="222222"/>
                <w:sz w:val="22"/>
                <w:szCs w:val="22"/>
                <w:shd w:val="clear" w:color="auto" w:fill="FFFFFF"/>
              </w:rPr>
            </w:pPr>
            <w:r w:rsidRPr="00270BCD">
              <w:rPr>
                <w:rFonts w:ascii="Noto Sans" w:eastAsia="Noto Sans" w:hAnsi="Noto Sans" w:cs="Noto Sans"/>
                <w:color w:val="222222"/>
                <w:sz w:val="22"/>
                <w:szCs w:val="22"/>
                <w:shd w:val="clear" w:color="auto" w:fill="FFFFFF"/>
              </w:rPr>
              <w:t xml:space="preserve">Part time, </w:t>
            </w:r>
            <w:proofErr w:type="gramStart"/>
            <w:r w:rsidRPr="00270BCD">
              <w:rPr>
                <w:rFonts w:ascii="Noto Sans" w:eastAsia="Noto Sans" w:hAnsi="Noto Sans" w:cs="Noto Sans"/>
                <w:color w:val="222222"/>
                <w:sz w:val="22"/>
                <w:szCs w:val="22"/>
                <w:shd w:val="clear" w:color="auto" w:fill="FFFFFF"/>
              </w:rPr>
              <w:t>Non-exempt</w:t>
            </w:r>
            <w:proofErr w:type="gramEnd"/>
          </w:p>
          <w:p w14:paraId="0C1A1A05" w14:textId="09D5980B" w:rsidR="00D55D62" w:rsidRPr="00270BCD" w:rsidRDefault="00D55D62" w:rsidP="00D55D62">
            <w:pPr>
              <w:pStyle w:val="Standard"/>
              <w:jc w:val="center"/>
              <w:rPr>
                <w:rFonts w:ascii="Noto Sans" w:eastAsia="Noto Sans" w:hAnsi="Noto Sans" w:cs="Noto Sans"/>
                <w:color w:val="222222"/>
                <w:sz w:val="22"/>
                <w:szCs w:val="22"/>
                <w:shd w:val="clear" w:color="auto" w:fill="FFFFFF"/>
              </w:rPr>
            </w:pPr>
            <w:r w:rsidRPr="00270BCD">
              <w:rPr>
                <w:rFonts w:ascii="Noto Sans" w:eastAsia="Noto Sans" w:hAnsi="Noto Sans" w:cs="Noto Sans"/>
                <w:color w:val="222222"/>
                <w:sz w:val="22"/>
                <w:szCs w:val="22"/>
                <w:shd w:val="clear" w:color="auto" w:fill="FFFFFF"/>
              </w:rPr>
              <w:t>(</w:t>
            </w:r>
            <w:r>
              <w:rPr>
                <w:rFonts w:ascii="Noto Sans" w:eastAsia="Noto Sans" w:hAnsi="Noto Sans" w:cs="Noto Sans"/>
                <w:color w:val="222222"/>
                <w:sz w:val="22"/>
                <w:szCs w:val="22"/>
                <w:shd w:val="clear" w:color="auto" w:fill="FFFFFF"/>
              </w:rPr>
              <w:t>20-25</w:t>
            </w:r>
            <w:r w:rsidRPr="00270BCD">
              <w:rPr>
                <w:rFonts w:ascii="Noto Sans" w:eastAsia="Noto Sans" w:hAnsi="Noto Sans" w:cs="Noto Sans"/>
                <w:color w:val="222222"/>
                <w:sz w:val="22"/>
                <w:szCs w:val="22"/>
                <w:shd w:val="clear" w:color="auto" w:fill="FFFFFF"/>
              </w:rPr>
              <w:t xml:space="preserve"> hours per week)</w:t>
            </w:r>
          </w:p>
        </w:tc>
        <w:tc>
          <w:tcPr>
            <w:tcW w:w="270" w:type="dxa"/>
          </w:tcPr>
          <w:p w14:paraId="6064F10E" w14:textId="77777777" w:rsidR="00D55D62" w:rsidRDefault="00D55D62" w:rsidP="00196AC3">
            <w:pPr>
              <w:pStyle w:val="Standard"/>
            </w:pPr>
          </w:p>
        </w:tc>
        <w:tc>
          <w:tcPr>
            <w:tcW w:w="1980" w:type="dxa"/>
          </w:tcPr>
          <w:p w14:paraId="1B808B9E" w14:textId="77777777" w:rsidR="00D55D62" w:rsidRDefault="00D55D62" w:rsidP="00196AC3">
            <w:pPr>
              <w:pStyle w:val="Standard"/>
              <w:rPr>
                <w:rFonts w:ascii="Noto Sans" w:eastAsia="Noto Sans" w:hAnsi="Noto Sans" w:cs="Noto Sans"/>
                <w:b/>
                <w:sz w:val="22"/>
                <w:szCs w:val="22"/>
              </w:rPr>
            </w:pPr>
            <w:r w:rsidRPr="00270BCD">
              <w:rPr>
                <w:rFonts w:ascii="Noto Sans" w:eastAsia="Noto Sans" w:hAnsi="Noto Sans" w:cs="Noto Sans"/>
                <w:b/>
                <w:sz w:val="22"/>
                <w:szCs w:val="22"/>
              </w:rPr>
              <w:t>SALARY RANGE:</w:t>
            </w:r>
          </w:p>
        </w:tc>
        <w:tc>
          <w:tcPr>
            <w:tcW w:w="2795" w:type="dxa"/>
            <w:gridSpan w:val="2"/>
          </w:tcPr>
          <w:p w14:paraId="2D78E499" w14:textId="2E528D9C" w:rsidR="00D55D62" w:rsidRPr="00270BCD" w:rsidRDefault="00D55D62" w:rsidP="00196AC3">
            <w:pPr>
              <w:pStyle w:val="Standard"/>
              <w:rPr>
                <w:rFonts w:ascii="Noto Sans" w:eastAsia="Noto Sans" w:hAnsi="Noto Sans" w:cs="Noto Sans"/>
                <w:color w:val="222222"/>
                <w:sz w:val="22"/>
                <w:szCs w:val="22"/>
                <w:shd w:val="clear" w:color="auto" w:fill="FFFFFF"/>
              </w:rPr>
            </w:pPr>
            <w:r w:rsidRPr="00270BCD">
              <w:rPr>
                <w:rFonts w:ascii="Noto Sans" w:eastAsia="Noto Sans" w:hAnsi="Noto Sans" w:cs="Noto Sans"/>
                <w:color w:val="222222"/>
                <w:sz w:val="22"/>
                <w:szCs w:val="22"/>
                <w:shd w:val="clear" w:color="auto" w:fill="FFFFFF"/>
              </w:rPr>
              <w:t>$</w:t>
            </w:r>
            <w:r w:rsidR="00C03D63">
              <w:rPr>
                <w:rFonts w:ascii="Noto Sans" w:eastAsia="Noto Sans" w:hAnsi="Noto Sans" w:cs="Noto Sans"/>
                <w:color w:val="222222"/>
                <w:sz w:val="22"/>
                <w:szCs w:val="22"/>
                <w:shd w:val="clear" w:color="auto" w:fill="FFFFFF"/>
              </w:rPr>
              <w:t>28</w:t>
            </w:r>
            <w:r w:rsidR="00A15401">
              <w:rPr>
                <w:rFonts w:ascii="Noto Sans" w:eastAsia="Noto Sans" w:hAnsi="Noto Sans" w:cs="Noto Sans"/>
                <w:color w:val="222222"/>
                <w:sz w:val="22"/>
                <w:szCs w:val="22"/>
                <w:shd w:val="clear" w:color="auto" w:fill="FFFFFF"/>
              </w:rPr>
              <w:t>- $</w:t>
            </w:r>
            <w:proofErr w:type="gramStart"/>
            <w:r w:rsidR="00A15401">
              <w:rPr>
                <w:rFonts w:ascii="Noto Sans" w:eastAsia="Noto Sans" w:hAnsi="Noto Sans" w:cs="Noto Sans"/>
                <w:color w:val="222222"/>
                <w:sz w:val="22"/>
                <w:szCs w:val="22"/>
                <w:shd w:val="clear" w:color="auto" w:fill="FFFFFF"/>
              </w:rPr>
              <w:t>30</w:t>
            </w:r>
            <w:r w:rsidR="00D51C68">
              <w:rPr>
                <w:rFonts w:ascii="Noto Sans" w:eastAsia="Noto Sans" w:hAnsi="Noto Sans" w:cs="Noto Sans"/>
                <w:color w:val="222222"/>
                <w:sz w:val="22"/>
                <w:szCs w:val="22"/>
                <w:shd w:val="clear" w:color="auto" w:fill="FFFFFF"/>
              </w:rPr>
              <w:t>,</w:t>
            </w:r>
            <w:proofErr w:type="gramEnd"/>
            <w:r w:rsidR="00D51C68">
              <w:rPr>
                <w:rFonts w:ascii="Noto Sans" w:eastAsia="Noto Sans" w:hAnsi="Noto Sans" w:cs="Noto Sans"/>
                <w:color w:val="222222"/>
                <w:sz w:val="22"/>
                <w:szCs w:val="22"/>
                <w:shd w:val="clear" w:color="auto" w:fill="FFFFFF"/>
              </w:rPr>
              <w:t xml:space="preserve"> per hour.</w:t>
            </w:r>
          </w:p>
        </w:tc>
      </w:tr>
    </w:tbl>
    <w:p w14:paraId="2655DD05" w14:textId="77777777" w:rsidR="00611306" w:rsidRPr="001D32B1" w:rsidRDefault="00611306" w:rsidP="00611306">
      <w:pPr>
        <w:pBdr>
          <w:bottom w:val="single" w:sz="12" w:space="3" w:color="auto"/>
        </w:pBdr>
        <w:tabs>
          <w:tab w:val="left" w:pos="1800"/>
          <w:tab w:val="left" w:pos="4320"/>
        </w:tabs>
        <w:rPr>
          <w:rFonts w:asciiTheme="minorHAnsi" w:hAnsiTheme="minorHAnsi"/>
          <w:sz w:val="22"/>
          <w:szCs w:val="22"/>
        </w:rPr>
      </w:pPr>
    </w:p>
    <w:p w14:paraId="470CCA3B" w14:textId="77777777" w:rsidR="00611306" w:rsidRPr="001D32B1" w:rsidRDefault="00611306" w:rsidP="00611306">
      <w:pPr>
        <w:ind w:left="1800" w:hanging="1800"/>
        <w:rPr>
          <w:rFonts w:asciiTheme="minorHAnsi" w:hAnsiTheme="minorHAnsi"/>
          <w:b/>
          <w:sz w:val="22"/>
          <w:szCs w:val="22"/>
        </w:rPr>
      </w:pPr>
    </w:p>
    <w:p w14:paraId="721B67EA" w14:textId="77777777" w:rsidR="00E81CD7" w:rsidRPr="00D55D62" w:rsidRDefault="00E81CD7" w:rsidP="00E81CD7">
      <w:pPr>
        <w:spacing w:line="360" w:lineRule="auto"/>
        <w:ind w:left="1800" w:hanging="1800"/>
        <w:rPr>
          <w:rFonts w:asciiTheme="minorHAnsi" w:hAnsiTheme="minorHAnsi"/>
          <w:sz w:val="24"/>
          <w:szCs w:val="24"/>
        </w:rPr>
      </w:pPr>
      <w:r w:rsidRPr="00D55D62">
        <w:rPr>
          <w:rFonts w:asciiTheme="minorHAnsi" w:hAnsiTheme="minorHAnsi"/>
          <w:b/>
          <w:sz w:val="24"/>
          <w:szCs w:val="24"/>
        </w:rPr>
        <w:t>JOB SUMMARY</w:t>
      </w:r>
      <w:r w:rsidRPr="00D55D62">
        <w:rPr>
          <w:rFonts w:asciiTheme="minorHAnsi" w:hAnsiTheme="minorHAnsi"/>
          <w:sz w:val="24"/>
          <w:szCs w:val="24"/>
        </w:rPr>
        <w:tab/>
      </w:r>
    </w:p>
    <w:p w14:paraId="3E232CF4" w14:textId="77777777" w:rsidR="00D55D62" w:rsidRPr="00D55D62" w:rsidRDefault="00D55D62" w:rsidP="00D55D62">
      <w:pPr>
        <w:jc w:val="both"/>
        <w:rPr>
          <w:rFonts w:asciiTheme="minorHAnsi" w:hAnsiTheme="minorHAnsi"/>
          <w:sz w:val="24"/>
          <w:szCs w:val="24"/>
        </w:rPr>
      </w:pPr>
      <w:r w:rsidRPr="00D55D62">
        <w:rPr>
          <w:rFonts w:asciiTheme="minorHAnsi" w:hAnsiTheme="minorHAnsi"/>
          <w:sz w:val="24"/>
          <w:szCs w:val="24"/>
        </w:rPr>
        <w:t>Support the Southern California Conference (SCC) in accomplishing its mission, “to exalt Christ by cultivating healthy churches and schools” and its core values of integrity with transparency, engagement, stewardship, unity in diversity, and relationships &amp; team.</w:t>
      </w:r>
    </w:p>
    <w:p w14:paraId="76FA8101" w14:textId="77777777" w:rsidR="0046017D" w:rsidRPr="00D55D62" w:rsidRDefault="0046017D" w:rsidP="00053F44">
      <w:pPr>
        <w:ind w:hanging="15"/>
        <w:rPr>
          <w:rFonts w:asciiTheme="minorHAnsi" w:hAnsiTheme="minorHAnsi"/>
          <w:kern w:val="22"/>
          <w:sz w:val="24"/>
          <w:szCs w:val="24"/>
        </w:rPr>
      </w:pPr>
    </w:p>
    <w:p w14:paraId="17F5B26D" w14:textId="77777777" w:rsidR="00C13F4E" w:rsidRPr="00D55D62" w:rsidRDefault="00C13F4E">
      <w:pPr>
        <w:rPr>
          <w:rFonts w:asciiTheme="minorHAnsi" w:hAnsiTheme="minorHAnsi"/>
          <w:sz w:val="24"/>
          <w:szCs w:val="24"/>
        </w:rPr>
      </w:pPr>
    </w:p>
    <w:p w14:paraId="4938AF90" w14:textId="483F4989" w:rsidR="007A182C" w:rsidRPr="00D55D62" w:rsidRDefault="00C13F4E" w:rsidP="006B6DAD">
      <w:pPr>
        <w:spacing w:line="360" w:lineRule="auto"/>
        <w:rPr>
          <w:rFonts w:asciiTheme="minorHAnsi" w:hAnsiTheme="minorHAnsi"/>
          <w:b/>
          <w:sz w:val="24"/>
          <w:szCs w:val="24"/>
        </w:rPr>
      </w:pPr>
      <w:r w:rsidRPr="00D55D62">
        <w:rPr>
          <w:rFonts w:asciiTheme="minorHAnsi" w:hAnsiTheme="minorHAnsi"/>
          <w:b/>
          <w:sz w:val="24"/>
          <w:szCs w:val="24"/>
        </w:rPr>
        <w:t>ESSENTIAL DUTIES &amp; RESPONSIBILITIES</w:t>
      </w:r>
    </w:p>
    <w:p w14:paraId="61B39F8C" w14:textId="7A93809F" w:rsidR="00E37579" w:rsidRPr="00D55D62" w:rsidRDefault="00E37579" w:rsidP="009A6871">
      <w:pPr>
        <w:pStyle w:val="ListParagraph"/>
        <w:numPr>
          <w:ilvl w:val="0"/>
          <w:numId w:val="3"/>
        </w:numPr>
        <w:ind w:left="360"/>
        <w:rPr>
          <w:rFonts w:asciiTheme="minorHAnsi" w:hAnsiTheme="minorHAnsi"/>
          <w:sz w:val="24"/>
          <w:szCs w:val="24"/>
        </w:rPr>
      </w:pPr>
      <w:r w:rsidRPr="00D55D62">
        <w:rPr>
          <w:rFonts w:asciiTheme="minorHAnsi" w:hAnsiTheme="minorHAnsi"/>
          <w:sz w:val="24"/>
          <w:szCs w:val="24"/>
        </w:rPr>
        <w:t>Regular attendance</w:t>
      </w:r>
    </w:p>
    <w:p w14:paraId="07BA5325" w14:textId="77777777" w:rsidR="009A6871" w:rsidRPr="00D55D62" w:rsidRDefault="009A6871" w:rsidP="009A6871">
      <w:pPr>
        <w:rPr>
          <w:rFonts w:asciiTheme="minorHAnsi" w:hAnsiTheme="minorHAnsi"/>
          <w:sz w:val="24"/>
          <w:szCs w:val="24"/>
        </w:rPr>
      </w:pPr>
    </w:p>
    <w:p w14:paraId="2FB08A4D" w14:textId="0FE18BC3" w:rsidR="00E37579" w:rsidRPr="00D55D62" w:rsidRDefault="00C03D63" w:rsidP="00695E86">
      <w:pPr>
        <w:pStyle w:val="ListParagraph"/>
        <w:numPr>
          <w:ilvl w:val="0"/>
          <w:numId w:val="3"/>
        </w:numPr>
        <w:ind w:left="360"/>
        <w:rPr>
          <w:rFonts w:asciiTheme="minorHAnsi" w:hAnsiTheme="minorHAnsi"/>
          <w:sz w:val="24"/>
          <w:szCs w:val="24"/>
        </w:rPr>
      </w:pPr>
      <w:r>
        <w:rPr>
          <w:rFonts w:asciiTheme="minorHAnsi" w:hAnsiTheme="minorHAnsi"/>
          <w:sz w:val="24"/>
          <w:szCs w:val="24"/>
        </w:rPr>
        <w:t>Guide the volunteer chancel choir members</w:t>
      </w:r>
    </w:p>
    <w:p w14:paraId="22B67BA0" w14:textId="77777777" w:rsidR="00E37579" w:rsidRPr="00D55D62" w:rsidRDefault="00E37579" w:rsidP="00E37579">
      <w:pPr>
        <w:tabs>
          <w:tab w:val="left" w:pos="360"/>
        </w:tabs>
        <w:rPr>
          <w:rFonts w:asciiTheme="minorHAnsi" w:hAnsiTheme="minorHAnsi" w:cstheme="minorHAnsi"/>
          <w:sz w:val="24"/>
          <w:szCs w:val="24"/>
        </w:rPr>
      </w:pPr>
    </w:p>
    <w:p w14:paraId="65F9529A" w14:textId="649870EC" w:rsidR="00C03D63" w:rsidRDefault="00C03D63" w:rsidP="009A6871">
      <w:pPr>
        <w:pStyle w:val="ListParagraph"/>
        <w:numPr>
          <w:ilvl w:val="0"/>
          <w:numId w:val="3"/>
        </w:numPr>
        <w:ind w:left="360"/>
        <w:rPr>
          <w:rFonts w:asciiTheme="minorHAnsi" w:hAnsiTheme="minorHAnsi" w:cstheme="minorHAnsi"/>
          <w:sz w:val="24"/>
          <w:szCs w:val="24"/>
        </w:rPr>
      </w:pPr>
      <w:r>
        <w:rPr>
          <w:rFonts w:asciiTheme="minorHAnsi" w:hAnsiTheme="minorHAnsi" w:cstheme="minorHAnsi"/>
          <w:sz w:val="24"/>
          <w:szCs w:val="24"/>
        </w:rPr>
        <w:t>Arrive to rehearsal warmed up, and on time to rehearsals, worship services, and concerts</w:t>
      </w:r>
    </w:p>
    <w:p w14:paraId="28E2BE28" w14:textId="77777777" w:rsidR="00C03D63" w:rsidRPr="00C03D63" w:rsidRDefault="00C03D63" w:rsidP="00C03D63">
      <w:pPr>
        <w:pStyle w:val="ListParagraph"/>
        <w:rPr>
          <w:rFonts w:asciiTheme="minorHAnsi" w:hAnsiTheme="minorHAnsi" w:cstheme="minorHAnsi"/>
          <w:sz w:val="24"/>
          <w:szCs w:val="24"/>
        </w:rPr>
      </w:pPr>
    </w:p>
    <w:p w14:paraId="4DB15FD2" w14:textId="0E95F1F9" w:rsidR="00E37579" w:rsidRDefault="00C03D63" w:rsidP="009A6871">
      <w:pPr>
        <w:pStyle w:val="ListParagraph"/>
        <w:numPr>
          <w:ilvl w:val="0"/>
          <w:numId w:val="3"/>
        </w:numPr>
        <w:ind w:left="360"/>
        <w:rPr>
          <w:rFonts w:asciiTheme="minorHAnsi" w:hAnsiTheme="minorHAnsi" w:cstheme="minorHAnsi"/>
          <w:sz w:val="24"/>
          <w:szCs w:val="24"/>
        </w:rPr>
      </w:pPr>
      <w:r>
        <w:rPr>
          <w:rFonts w:asciiTheme="minorHAnsi" w:hAnsiTheme="minorHAnsi" w:cstheme="minorHAnsi"/>
          <w:sz w:val="24"/>
          <w:szCs w:val="24"/>
        </w:rPr>
        <w:t>Maintain in good singing shape as section leader or to perform solos</w:t>
      </w:r>
    </w:p>
    <w:p w14:paraId="17F09849" w14:textId="77777777" w:rsidR="00C03D63" w:rsidRPr="00C03D63" w:rsidRDefault="00C03D63" w:rsidP="00C03D63">
      <w:pPr>
        <w:pStyle w:val="ListParagraph"/>
        <w:rPr>
          <w:rFonts w:asciiTheme="minorHAnsi" w:hAnsiTheme="minorHAnsi" w:cstheme="minorHAnsi"/>
          <w:sz w:val="24"/>
          <w:szCs w:val="24"/>
        </w:rPr>
      </w:pPr>
    </w:p>
    <w:p w14:paraId="606EDBBC" w14:textId="52DBF78C" w:rsidR="00C03D63" w:rsidRPr="00D55D62" w:rsidRDefault="00C03D63" w:rsidP="009A6871">
      <w:pPr>
        <w:pStyle w:val="ListParagraph"/>
        <w:numPr>
          <w:ilvl w:val="0"/>
          <w:numId w:val="3"/>
        </w:numPr>
        <w:ind w:left="360"/>
        <w:rPr>
          <w:rFonts w:asciiTheme="minorHAnsi" w:hAnsiTheme="minorHAnsi" w:cstheme="minorHAnsi"/>
          <w:sz w:val="24"/>
          <w:szCs w:val="24"/>
        </w:rPr>
      </w:pPr>
      <w:r>
        <w:rPr>
          <w:rFonts w:asciiTheme="minorHAnsi" w:hAnsiTheme="minorHAnsi" w:cstheme="minorHAnsi"/>
          <w:sz w:val="24"/>
          <w:szCs w:val="24"/>
        </w:rPr>
        <w:t>Notify the choir director of any absences as far in advance as possible</w:t>
      </w:r>
    </w:p>
    <w:p w14:paraId="3316E578" w14:textId="77777777" w:rsidR="00E37579" w:rsidRPr="00D55D62" w:rsidRDefault="00E37579" w:rsidP="00E37579">
      <w:pPr>
        <w:ind w:left="-270"/>
        <w:jc w:val="both"/>
        <w:rPr>
          <w:rFonts w:asciiTheme="minorHAnsi" w:hAnsiTheme="minorHAnsi" w:cstheme="minorHAnsi"/>
          <w:sz w:val="24"/>
          <w:szCs w:val="24"/>
        </w:rPr>
      </w:pPr>
    </w:p>
    <w:p w14:paraId="106E016A" w14:textId="77777777" w:rsidR="00E37579" w:rsidRPr="00D55D62" w:rsidRDefault="00E37579" w:rsidP="00E37579">
      <w:pPr>
        <w:pStyle w:val="ListParagraph"/>
        <w:numPr>
          <w:ilvl w:val="0"/>
          <w:numId w:val="3"/>
        </w:numPr>
        <w:ind w:left="360"/>
        <w:jc w:val="both"/>
        <w:rPr>
          <w:rFonts w:asciiTheme="minorHAnsi" w:hAnsiTheme="minorHAnsi" w:cstheme="minorHAnsi"/>
          <w:sz w:val="24"/>
          <w:szCs w:val="24"/>
        </w:rPr>
      </w:pPr>
      <w:r w:rsidRPr="00D55D62">
        <w:rPr>
          <w:rFonts w:asciiTheme="minorHAnsi" w:hAnsiTheme="minorHAnsi" w:cstheme="minorHAnsi"/>
          <w:sz w:val="24"/>
          <w:szCs w:val="24"/>
        </w:rPr>
        <w:t>Comply with policies and procedures of SCC, including but not limited to those in the Employee Handbook, and the North American Division Working Policy.</w:t>
      </w:r>
    </w:p>
    <w:p w14:paraId="67390AA9" w14:textId="77777777" w:rsidR="00E37579" w:rsidRPr="00D55D62" w:rsidRDefault="00E37579" w:rsidP="00E37579">
      <w:pPr>
        <w:ind w:left="-360"/>
        <w:jc w:val="both"/>
        <w:rPr>
          <w:rFonts w:asciiTheme="minorHAnsi" w:hAnsiTheme="minorHAnsi" w:cstheme="minorHAnsi"/>
          <w:sz w:val="24"/>
          <w:szCs w:val="24"/>
        </w:rPr>
      </w:pPr>
    </w:p>
    <w:p w14:paraId="125AD65B" w14:textId="6E636867" w:rsidR="00E37579" w:rsidRPr="00D55D62" w:rsidRDefault="00695E86" w:rsidP="00E37579">
      <w:pPr>
        <w:pStyle w:val="ListParagraph"/>
        <w:numPr>
          <w:ilvl w:val="0"/>
          <w:numId w:val="3"/>
        </w:numPr>
        <w:ind w:left="360"/>
        <w:jc w:val="both"/>
        <w:rPr>
          <w:rFonts w:asciiTheme="minorHAnsi" w:hAnsiTheme="minorHAnsi" w:cstheme="minorHAnsi"/>
          <w:sz w:val="24"/>
          <w:szCs w:val="24"/>
        </w:rPr>
      </w:pPr>
      <w:r w:rsidRPr="00D55D62">
        <w:rPr>
          <w:rFonts w:asciiTheme="minorHAnsi" w:hAnsiTheme="minorHAnsi" w:cstheme="minorHAnsi"/>
          <w:sz w:val="24"/>
          <w:szCs w:val="24"/>
        </w:rPr>
        <w:t>Other duties as assigned</w:t>
      </w:r>
      <w:r w:rsidR="00CD6C94">
        <w:rPr>
          <w:rFonts w:asciiTheme="minorHAnsi" w:hAnsiTheme="minorHAnsi" w:cstheme="minorHAnsi"/>
          <w:sz w:val="24"/>
          <w:szCs w:val="24"/>
        </w:rPr>
        <w:t xml:space="preserve">. </w:t>
      </w:r>
    </w:p>
    <w:p w14:paraId="6D1678A1" w14:textId="77777777" w:rsidR="0089589A" w:rsidRPr="00D55D62" w:rsidRDefault="0089589A" w:rsidP="0089589A">
      <w:pPr>
        <w:rPr>
          <w:rFonts w:asciiTheme="minorHAnsi" w:hAnsiTheme="minorHAnsi"/>
          <w:sz w:val="24"/>
          <w:szCs w:val="24"/>
        </w:rPr>
      </w:pPr>
    </w:p>
    <w:p w14:paraId="2211A67B" w14:textId="3151AB72" w:rsidR="00E81CD7" w:rsidRPr="00D55D62" w:rsidRDefault="005D7CA2" w:rsidP="00E81CD7">
      <w:pPr>
        <w:spacing w:line="360" w:lineRule="auto"/>
        <w:rPr>
          <w:rFonts w:asciiTheme="minorHAnsi" w:hAnsiTheme="minorHAnsi"/>
          <w:b/>
          <w:sz w:val="24"/>
          <w:szCs w:val="24"/>
        </w:rPr>
      </w:pPr>
      <w:r w:rsidRPr="00D55D62">
        <w:rPr>
          <w:rFonts w:asciiTheme="minorHAnsi" w:hAnsiTheme="minorHAnsi"/>
          <w:b/>
          <w:sz w:val="24"/>
          <w:szCs w:val="24"/>
        </w:rPr>
        <w:t>REQUIRED QUALIFICATIONS</w:t>
      </w:r>
    </w:p>
    <w:p w14:paraId="4A560C91" w14:textId="1F3A84C9" w:rsidR="005D7CA2" w:rsidRPr="00D55D62" w:rsidRDefault="00E81CD7" w:rsidP="005D7CA2">
      <w:pPr>
        <w:rPr>
          <w:rFonts w:asciiTheme="minorHAnsi" w:hAnsiTheme="minorHAnsi"/>
          <w:sz w:val="24"/>
          <w:szCs w:val="24"/>
        </w:rPr>
      </w:pPr>
      <w:r w:rsidRPr="00D55D62">
        <w:rPr>
          <w:rFonts w:asciiTheme="minorHAnsi" w:hAnsiTheme="minorHAnsi"/>
          <w:sz w:val="24"/>
          <w:szCs w:val="24"/>
        </w:rPr>
        <w:t>To perform this job, the individual</w:t>
      </w:r>
    </w:p>
    <w:p w14:paraId="7044D2EF" w14:textId="77777777" w:rsidR="005D7CA2" w:rsidRPr="00D55D62" w:rsidRDefault="005D7CA2" w:rsidP="005D7CA2">
      <w:pPr>
        <w:rPr>
          <w:rFonts w:asciiTheme="minorHAnsi" w:hAnsiTheme="minorHAnsi"/>
          <w:sz w:val="24"/>
          <w:szCs w:val="24"/>
        </w:rPr>
      </w:pPr>
    </w:p>
    <w:p w14:paraId="1A2C8AC3" w14:textId="4AE6AD25" w:rsidR="00E81CD7" w:rsidRPr="00D55D62" w:rsidRDefault="00166727" w:rsidP="00166727">
      <w:pPr>
        <w:pStyle w:val="ListParagraph"/>
        <w:numPr>
          <w:ilvl w:val="0"/>
          <w:numId w:val="8"/>
        </w:numPr>
        <w:rPr>
          <w:rFonts w:asciiTheme="minorHAnsi" w:hAnsiTheme="minorHAnsi"/>
          <w:sz w:val="24"/>
          <w:szCs w:val="24"/>
        </w:rPr>
      </w:pPr>
      <w:r w:rsidRPr="00D55D62">
        <w:rPr>
          <w:rFonts w:asciiTheme="minorHAnsi" w:hAnsiTheme="minorHAnsi"/>
          <w:sz w:val="24"/>
          <w:szCs w:val="24"/>
        </w:rPr>
        <w:t xml:space="preserve">Must </w:t>
      </w:r>
      <w:r w:rsidR="00E81CD7" w:rsidRPr="00D55D62">
        <w:rPr>
          <w:rFonts w:asciiTheme="minorHAnsi" w:hAnsiTheme="minorHAnsi"/>
          <w:sz w:val="24"/>
          <w:szCs w:val="24"/>
        </w:rPr>
        <w:t xml:space="preserve">perform each essential duty </w:t>
      </w:r>
      <w:r w:rsidRPr="00D55D62">
        <w:rPr>
          <w:rFonts w:asciiTheme="minorHAnsi" w:hAnsiTheme="minorHAnsi"/>
          <w:sz w:val="24"/>
          <w:szCs w:val="24"/>
        </w:rPr>
        <w:t xml:space="preserve">and responsibility </w:t>
      </w:r>
      <w:r w:rsidR="00E81CD7" w:rsidRPr="00D55D62">
        <w:rPr>
          <w:rFonts w:asciiTheme="minorHAnsi" w:hAnsiTheme="minorHAnsi"/>
          <w:sz w:val="24"/>
          <w:szCs w:val="24"/>
        </w:rPr>
        <w:t>satisfactorily</w:t>
      </w:r>
      <w:r w:rsidRPr="00D55D62">
        <w:rPr>
          <w:rFonts w:asciiTheme="minorHAnsi" w:hAnsiTheme="minorHAnsi"/>
          <w:sz w:val="24"/>
          <w:szCs w:val="24"/>
        </w:rPr>
        <w:t>, and</w:t>
      </w:r>
    </w:p>
    <w:p w14:paraId="0149AC63" w14:textId="7C30FBCA" w:rsidR="00E81CD7" w:rsidRPr="00D55D62" w:rsidRDefault="00166727" w:rsidP="008E4202">
      <w:pPr>
        <w:pStyle w:val="ListParagraph"/>
        <w:numPr>
          <w:ilvl w:val="0"/>
          <w:numId w:val="8"/>
        </w:numPr>
        <w:spacing w:line="276" w:lineRule="auto"/>
        <w:rPr>
          <w:rFonts w:asciiTheme="minorHAnsi" w:hAnsiTheme="minorHAnsi"/>
          <w:sz w:val="24"/>
          <w:szCs w:val="24"/>
        </w:rPr>
      </w:pPr>
      <w:r w:rsidRPr="00D55D62">
        <w:rPr>
          <w:rFonts w:asciiTheme="minorHAnsi" w:hAnsiTheme="minorHAnsi"/>
          <w:sz w:val="24"/>
          <w:szCs w:val="24"/>
        </w:rPr>
        <w:t>Be a</w:t>
      </w:r>
      <w:r w:rsidR="00D55D62">
        <w:rPr>
          <w:rFonts w:asciiTheme="minorHAnsi" w:hAnsiTheme="minorHAnsi"/>
          <w:sz w:val="24"/>
          <w:szCs w:val="24"/>
        </w:rPr>
        <w:t>n active</w:t>
      </w:r>
      <w:r w:rsidR="00E81CD7" w:rsidRPr="00D55D62">
        <w:rPr>
          <w:rFonts w:asciiTheme="minorHAnsi" w:hAnsiTheme="minorHAnsi"/>
          <w:sz w:val="24"/>
          <w:szCs w:val="24"/>
        </w:rPr>
        <w:t xml:space="preserve"> member of the Seventh-day Adventist church in good standing</w:t>
      </w:r>
      <w:r w:rsidRPr="00D55D62">
        <w:rPr>
          <w:rFonts w:asciiTheme="minorHAnsi" w:hAnsiTheme="minorHAnsi"/>
          <w:sz w:val="24"/>
          <w:szCs w:val="24"/>
        </w:rPr>
        <w:t>, and</w:t>
      </w:r>
    </w:p>
    <w:p w14:paraId="0267072B" w14:textId="44E03127" w:rsidR="00E81CD7" w:rsidRPr="00D55D62" w:rsidRDefault="00166727" w:rsidP="00166727">
      <w:pPr>
        <w:pStyle w:val="ListParagraph"/>
        <w:numPr>
          <w:ilvl w:val="0"/>
          <w:numId w:val="8"/>
        </w:numPr>
        <w:spacing w:line="276" w:lineRule="auto"/>
        <w:rPr>
          <w:rFonts w:asciiTheme="minorHAnsi" w:hAnsiTheme="minorHAnsi"/>
          <w:sz w:val="24"/>
          <w:szCs w:val="24"/>
        </w:rPr>
      </w:pPr>
      <w:r w:rsidRPr="00D55D62">
        <w:rPr>
          <w:rFonts w:asciiTheme="minorHAnsi" w:hAnsiTheme="minorHAnsi"/>
          <w:sz w:val="24"/>
          <w:szCs w:val="24"/>
        </w:rPr>
        <w:t>Meet the requirements listed below</w:t>
      </w:r>
    </w:p>
    <w:p w14:paraId="458AAEC0" w14:textId="77777777" w:rsidR="00E81CD7" w:rsidRPr="00D55D62" w:rsidRDefault="00E81CD7" w:rsidP="00E81CD7">
      <w:pPr>
        <w:rPr>
          <w:rFonts w:asciiTheme="minorHAnsi" w:hAnsiTheme="minorHAnsi"/>
          <w:sz w:val="24"/>
          <w:szCs w:val="24"/>
        </w:rPr>
      </w:pPr>
    </w:p>
    <w:p w14:paraId="5D31937B" w14:textId="77777777" w:rsidR="00D51C68" w:rsidRDefault="00D51C68" w:rsidP="00D55D62">
      <w:pPr>
        <w:spacing w:line="276" w:lineRule="auto"/>
        <w:ind w:left="-90" w:firstLine="90"/>
        <w:rPr>
          <w:rFonts w:asciiTheme="minorHAnsi" w:hAnsiTheme="minorHAnsi"/>
          <w:b/>
          <w:sz w:val="24"/>
          <w:szCs w:val="24"/>
        </w:rPr>
      </w:pPr>
    </w:p>
    <w:p w14:paraId="24306B83" w14:textId="4F391D9B" w:rsidR="00E81CD7" w:rsidRPr="00D55D62" w:rsidRDefault="00E81CD7" w:rsidP="00D55D62">
      <w:pPr>
        <w:spacing w:line="276" w:lineRule="auto"/>
        <w:ind w:left="-90" w:firstLine="90"/>
        <w:rPr>
          <w:rFonts w:asciiTheme="minorHAnsi" w:hAnsiTheme="minorHAnsi"/>
          <w:b/>
          <w:sz w:val="24"/>
          <w:szCs w:val="24"/>
        </w:rPr>
      </w:pPr>
      <w:r w:rsidRPr="00D55D62">
        <w:rPr>
          <w:rFonts w:asciiTheme="minorHAnsi" w:hAnsiTheme="minorHAnsi"/>
          <w:b/>
          <w:sz w:val="24"/>
          <w:szCs w:val="24"/>
        </w:rPr>
        <w:lastRenderedPageBreak/>
        <w:t>Education and/or Experience</w:t>
      </w:r>
      <w:r w:rsidR="00954FB7">
        <w:rPr>
          <w:rFonts w:asciiTheme="minorHAnsi" w:hAnsiTheme="minorHAnsi"/>
          <w:b/>
          <w:sz w:val="24"/>
          <w:szCs w:val="24"/>
        </w:rPr>
        <w:t xml:space="preserve"> </w:t>
      </w:r>
    </w:p>
    <w:p w14:paraId="692D0F46" w14:textId="065C8723" w:rsidR="009A6871" w:rsidRPr="00D55D62" w:rsidRDefault="009A6871" w:rsidP="00D55D62">
      <w:pPr>
        <w:rPr>
          <w:rFonts w:asciiTheme="minorHAnsi" w:hAnsiTheme="minorHAnsi"/>
          <w:sz w:val="24"/>
          <w:szCs w:val="24"/>
        </w:rPr>
      </w:pPr>
      <w:r w:rsidRPr="00D55D62">
        <w:rPr>
          <w:rFonts w:asciiTheme="minorHAnsi" w:hAnsiTheme="minorHAnsi"/>
          <w:sz w:val="24"/>
          <w:szCs w:val="24"/>
        </w:rPr>
        <w:t>Must be people oriented. Prior experience in sales is preferable. Computer and phone skills are necessary. High school graduate or equivalency.</w:t>
      </w:r>
    </w:p>
    <w:p w14:paraId="26B90702" w14:textId="77777777" w:rsidR="009A6871" w:rsidRPr="00D55D62" w:rsidRDefault="009A6871" w:rsidP="009A6871">
      <w:pPr>
        <w:rPr>
          <w:rFonts w:asciiTheme="minorHAnsi" w:hAnsiTheme="minorHAnsi"/>
          <w:sz w:val="24"/>
          <w:szCs w:val="24"/>
        </w:rPr>
      </w:pPr>
    </w:p>
    <w:p w14:paraId="19FFEB49" w14:textId="79A759CC" w:rsidR="00E81CD7" w:rsidRPr="00D55D62" w:rsidRDefault="00E81CD7" w:rsidP="00D55D62">
      <w:pPr>
        <w:spacing w:line="276" w:lineRule="auto"/>
        <w:rPr>
          <w:rFonts w:asciiTheme="minorHAnsi" w:hAnsiTheme="minorHAnsi"/>
          <w:b/>
          <w:sz w:val="24"/>
          <w:szCs w:val="24"/>
        </w:rPr>
      </w:pPr>
      <w:r w:rsidRPr="00D55D62">
        <w:rPr>
          <w:rFonts w:asciiTheme="minorHAnsi" w:hAnsiTheme="minorHAnsi"/>
          <w:b/>
          <w:sz w:val="24"/>
          <w:szCs w:val="24"/>
        </w:rPr>
        <w:t>Core Competencies</w:t>
      </w:r>
    </w:p>
    <w:p w14:paraId="74AC6324" w14:textId="77777777" w:rsidR="009A6871" w:rsidRPr="00D55D62" w:rsidRDefault="009A6871" w:rsidP="009A6871">
      <w:pPr>
        <w:numPr>
          <w:ilvl w:val="0"/>
          <w:numId w:val="9"/>
        </w:numPr>
        <w:rPr>
          <w:rFonts w:asciiTheme="minorHAnsi" w:hAnsiTheme="minorHAnsi"/>
          <w:sz w:val="24"/>
          <w:szCs w:val="24"/>
        </w:rPr>
      </w:pPr>
      <w:r w:rsidRPr="00D55D62">
        <w:rPr>
          <w:rFonts w:asciiTheme="minorHAnsi" w:hAnsiTheme="minorHAnsi"/>
          <w:sz w:val="24"/>
          <w:szCs w:val="24"/>
        </w:rPr>
        <w:t>Knowledge of Microsoft Office Suite (Outlook, Word, Excel).</w:t>
      </w:r>
    </w:p>
    <w:p w14:paraId="14644907" w14:textId="77777777" w:rsidR="009A6871" w:rsidRPr="00D55D62" w:rsidRDefault="009A6871" w:rsidP="009A6871">
      <w:pPr>
        <w:numPr>
          <w:ilvl w:val="0"/>
          <w:numId w:val="9"/>
        </w:numPr>
        <w:rPr>
          <w:rFonts w:asciiTheme="minorHAnsi" w:hAnsiTheme="minorHAnsi"/>
          <w:sz w:val="24"/>
          <w:szCs w:val="24"/>
        </w:rPr>
      </w:pPr>
      <w:r w:rsidRPr="00D55D62">
        <w:rPr>
          <w:rFonts w:asciiTheme="minorHAnsi" w:hAnsiTheme="minorHAnsi"/>
          <w:sz w:val="24"/>
          <w:szCs w:val="24"/>
        </w:rPr>
        <w:t xml:space="preserve">Ability to maintain strict confidentiality of privileged information. </w:t>
      </w:r>
    </w:p>
    <w:p w14:paraId="66524936" w14:textId="77777777" w:rsidR="009A6871" w:rsidRPr="00D55D62" w:rsidRDefault="009A6871" w:rsidP="009A6871">
      <w:pPr>
        <w:numPr>
          <w:ilvl w:val="0"/>
          <w:numId w:val="9"/>
        </w:numPr>
        <w:rPr>
          <w:rFonts w:asciiTheme="minorHAnsi" w:hAnsiTheme="minorHAnsi"/>
          <w:sz w:val="24"/>
          <w:szCs w:val="24"/>
        </w:rPr>
      </w:pPr>
      <w:r w:rsidRPr="00D55D62">
        <w:rPr>
          <w:rFonts w:asciiTheme="minorHAnsi" w:hAnsiTheme="minorHAnsi"/>
          <w:sz w:val="24"/>
          <w:szCs w:val="24"/>
        </w:rPr>
        <w:t xml:space="preserve">Ability to perform simple arithmetic calculations. </w:t>
      </w:r>
    </w:p>
    <w:p w14:paraId="7DCF9B3E" w14:textId="67103BBF" w:rsidR="009A6871" w:rsidRPr="00D55D62" w:rsidRDefault="009A6871" w:rsidP="009A6871">
      <w:pPr>
        <w:numPr>
          <w:ilvl w:val="0"/>
          <w:numId w:val="9"/>
        </w:numPr>
        <w:rPr>
          <w:rFonts w:asciiTheme="minorHAnsi" w:hAnsiTheme="minorHAnsi"/>
          <w:sz w:val="24"/>
          <w:szCs w:val="24"/>
        </w:rPr>
      </w:pPr>
      <w:r w:rsidRPr="00D55D62">
        <w:rPr>
          <w:rFonts w:asciiTheme="minorHAnsi" w:hAnsiTheme="minorHAnsi"/>
          <w:sz w:val="24"/>
          <w:szCs w:val="24"/>
        </w:rPr>
        <w:t xml:space="preserve">Ability to speak other languages </w:t>
      </w:r>
      <w:r w:rsidR="0017720F" w:rsidRPr="00D55D62">
        <w:rPr>
          <w:rFonts w:asciiTheme="minorHAnsi" w:hAnsiTheme="minorHAnsi"/>
          <w:sz w:val="24"/>
          <w:szCs w:val="24"/>
        </w:rPr>
        <w:t>is highly</w:t>
      </w:r>
      <w:r w:rsidRPr="00D55D62">
        <w:rPr>
          <w:rFonts w:asciiTheme="minorHAnsi" w:hAnsiTheme="minorHAnsi"/>
          <w:sz w:val="24"/>
          <w:szCs w:val="24"/>
        </w:rPr>
        <w:t xml:space="preserve"> desirable.</w:t>
      </w:r>
    </w:p>
    <w:p w14:paraId="583EDAC1" w14:textId="77777777" w:rsidR="003F1358" w:rsidRPr="00D55D62" w:rsidRDefault="003F1358" w:rsidP="003F1358">
      <w:pPr>
        <w:ind w:left="360"/>
        <w:rPr>
          <w:rFonts w:asciiTheme="minorHAnsi" w:hAnsiTheme="minorHAnsi"/>
          <w:sz w:val="24"/>
          <w:szCs w:val="24"/>
        </w:rPr>
      </w:pPr>
    </w:p>
    <w:p w14:paraId="738D06CB" w14:textId="7463192C" w:rsidR="00697FAE" w:rsidRPr="00D55D62" w:rsidRDefault="00697FAE" w:rsidP="00D55D62">
      <w:pPr>
        <w:spacing w:line="276" w:lineRule="auto"/>
        <w:ind w:left="360" w:hanging="360"/>
        <w:rPr>
          <w:rFonts w:asciiTheme="minorHAnsi" w:hAnsiTheme="minorHAnsi"/>
          <w:b/>
          <w:sz w:val="24"/>
          <w:szCs w:val="24"/>
        </w:rPr>
      </w:pPr>
      <w:r w:rsidRPr="00D55D62">
        <w:rPr>
          <w:rFonts w:asciiTheme="minorHAnsi" w:hAnsiTheme="minorHAnsi"/>
          <w:b/>
          <w:sz w:val="24"/>
          <w:szCs w:val="24"/>
        </w:rPr>
        <w:t>Other Knowledge, Skills and Abilities</w:t>
      </w:r>
      <w:r w:rsidR="00BA51B3">
        <w:rPr>
          <w:rFonts w:asciiTheme="minorHAnsi" w:hAnsiTheme="minorHAnsi"/>
          <w:b/>
          <w:sz w:val="24"/>
          <w:szCs w:val="24"/>
        </w:rPr>
        <w:t xml:space="preserve"> </w:t>
      </w:r>
    </w:p>
    <w:p w14:paraId="044A7F5B" w14:textId="253B11FE" w:rsidR="00697FAE" w:rsidRPr="00D55D62" w:rsidRDefault="00697FAE" w:rsidP="00D55D62">
      <w:pPr>
        <w:rPr>
          <w:rFonts w:asciiTheme="minorHAnsi" w:hAnsiTheme="minorHAnsi"/>
          <w:b/>
          <w:sz w:val="24"/>
          <w:szCs w:val="24"/>
        </w:rPr>
      </w:pPr>
      <w:bookmarkStart w:id="0" w:name="_Hlk509516071"/>
      <w:r w:rsidRPr="00D55D62">
        <w:rPr>
          <w:rFonts w:asciiTheme="minorHAnsi" w:hAnsiTheme="minorHAnsi"/>
          <w:sz w:val="24"/>
          <w:szCs w:val="24"/>
        </w:rPr>
        <w:t>Attention to detail and commitment to accuracy, work under pressure, ability to multitask, good organizational skills, ability to meet deadlines, ability to work with diverse groups, ability to function as a team player.</w:t>
      </w:r>
      <w:bookmarkEnd w:id="0"/>
      <w:r w:rsidR="009A6871" w:rsidRPr="00D55D62">
        <w:rPr>
          <w:rFonts w:asciiTheme="minorHAnsi" w:hAnsiTheme="minorHAnsi"/>
          <w:sz w:val="24"/>
          <w:szCs w:val="24"/>
        </w:rPr>
        <w:t xml:space="preserve"> Good customer service, listening and communication skills. Self-starter and able to work with minimal direct supervision.</w:t>
      </w:r>
    </w:p>
    <w:p w14:paraId="39046A66" w14:textId="77777777" w:rsidR="00697FAE" w:rsidRPr="00D55D62" w:rsidRDefault="00697FAE" w:rsidP="00697FAE">
      <w:pPr>
        <w:pStyle w:val="ListParagraph"/>
        <w:rPr>
          <w:rFonts w:asciiTheme="minorHAnsi" w:hAnsiTheme="minorHAnsi"/>
          <w:sz w:val="24"/>
          <w:szCs w:val="24"/>
        </w:rPr>
      </w:pPr>
    </w:p>
    <w:p w14:paraId="7972A890" w14:textId="387B1D64" w:rsidR="00697FAE" w:rsidRPr="00D55D62" w:rsidRDefault="00697FAE" w:rsidP="00D55D62">
      <w:pPr>
        <w:spacing w:line="276" w:lineRule="auto"/>
        <w:ind w:left="360" w:hanging="360"/>
        <w:rPr>
          <w:rFonts w:asciiTheme="minorHAnsi" w:hAnsiTheme="minorHAnsi"/>
          <w:b/>
          <w:sz w:val="24"/>
          <w:szCs w:val="24"/>
        </w:rPr>
      </w:pPr>
      <w:bookmarkStart w:id="1" w:name="_Hlk509516326"/>
      <w:r w:rsidRPr="00D55D62">
        <w:rPr>
          <w:rFonts w:asciiTheme="minorHAnsi" w:hAnsiTheme="minorHAnsi"/>
          <w:b/>
          <w:sz w:val="24"/>
          <w:szCs w:val="24"/>
        </w:rPr>
        <w:t>Required Personality Traits</w:t>
      </w:r>
    </w:p>
    <w:p w14:paraId="6FEA5A64" w14:textId="0EDC4672" w:rsidR="00697FAE" w:rsidRDefault="00697FAE" w:rsidP="00D54506">
      <w:pPr>
        <w:tabs>
          <w:tab w:val="left" w:pos="0"/>
        </w:tabs>
        <w:rPr>
          <w:rFonts w:asciiTheme="minorHAnsi" w:hAnsiTheme="minorHAnsi"/>
          <w:sz w:val="24"/>
          <w:szCs w:val="24"/>
        </w:rPr>
      </w:pPr>
      <w:r w:rsidRPr="00D55D62">
        <w:rPr>
          <w:rFonts w:asciiTheme="minorHAnsi" w:hAnsiTheme="minorHAnsi"/>
          <w:sz w:val="24"/>
          <w:szCs w:val="24"/>
        </w:rPr>
        <w:t xml:space="preserve">Professional, </w:t>
      </w:r>
      <w:r w:rsidR="0046017D" w:rsidRPr="00D55D62">
        <w:rPr>
          <w:rFonts w:asciiTheme="minorHAnsi" w:hAnsiTheme="minorHAnsi"/>
          <w:sz w:val="24"/>
          <w:szCs w:val="24"/>
        </w:rPr>
        <w:t>ethical</w:t>
      </w:r>
      <w:r w:rsidR="008E4202" w:rsidRPr="00D55D62">
        <w:rPr>
          <w:rFonts w:asciiTheme="minorHAnsi" w:hAnsiTheme="minorHAnsi"/>
          <w:sz w:val="24"/>
          <w:szCs w:val="24"/>
        </w:rPr>
        <w:t xml:space="preserve">, </w:t>
      </w:r>
      <w:r w:rsidRPr="00D55D62">
        <w:rPr>
          <w:rFonts w:asciiTheme="minorHAnsi" w:hAnsiTheme="minorHAnsi"/>
          <w:sz w:val="24"/>
          <w:szCs w:val="24"/>
        </w:rPr>
        <w:t>flexible, tactful</w:t>
      </w:r>
      <w:r w:rsidR="0046017D" w:rsidRPr="00D55D62">
        <w:rPr>
          <w:rFonts w:asciiTheme="minorHAnsi" w:hAnsiTheme="minorHAnsi"/>
          <w:sz w:val="24"/>
          <w:szCs w:val="24"/>
        </w:rPr>
        <w:t xml:space="preserve">, </w:t>
      </w:r>
      <w:r w:rsidRPr="00D55D62">
        <w:rPr>
          <w:rFonts w:asciiTheme="minorHAnsi" w:hAnsiTheme="minorHAnsi"/>
          <w:sz w:val="24"/>
          <w:szCs w:val="24"/>
        </w:rPr>
        <w:t>discreet, approachable, proactive, dependable, pleasant,</w:t>
      </w:r>
      <w:r w:rsidR="00D54506">
        <w:rPr>
          <w:rFonts w:asciiTheme="minorHAnsi" w:hAnsiTheme="minorHAnsi"/>
          <w:sz w:val="24"/>
          <w:szCs w:val="24"/>
        </w:rPr>
        <w:t xml:space="preserve"> </w:t>
      </w:r>
      <w:r w:rsidRPr="00D55D62">
        <w:rPr>
          <w:rFonts w:asciiTheme="minorHAnsi" w:hAnsiTheme="minorHAnsi"/>
          <w:sz w:val="24"/>
          <w:szCs w:val="24"/>
        </w:rPr>
        <w:t>positive attitude.</w:t>
      </w:r>
    </w:p>
    <w:p w14:paraId="6442C5BE" w14:textId="77777777" w:rsidR="00234F49" w:rsidRDefault="00234F49" w:rsidP="00D54506">
      <w:pPr>
        <w:tabs>
          <w:tab w:val="left" w:pos="0"/>
        </w:tabs>
        <w:rPr>
          <w:rFonts w:asciiTheme="minorHAnsi" w:hAnsiTheme="minorHAnsi"/>
          <w:b/>
          <w:bCs/>
          <w:sz w:val="24"/>
          <w:szCs w:val="24"/>
        </w:rPr>
      </w:pPr>
    </w:p>
    <w:p w14:paraId="26B8CCFA" w14:textId="2D762CF8" w:rsidR="00234F49" w:rsidRDefault="00234F49" w:rsidP="00D54506">
      <w:pPr>
        <w:tabs>
          <w:tab w:val="left" w:pos="0"/>
        </w:tabs>
        <w:rPr>
          <w:rFonts w:asciiTheme="minorHAnsi" w:hAnsiTheme="minorHAnsi"/>
          <w:b/>
          <w:bCs/>
          <w:sz w:val="24"/>
          <w:szCs w:val="24"/>
        </w:rPr>
      </w:pPr>
      <w:r>
        <w:rPr>
          <w:rFonts w:asciiTheme="minorHAnsi" w:hAnsiTheme="minorHAnsi"/>
          <w:b/>
          <w:bCs/>
          <w:sz w:val="24"/>
          <w:szCs w:val="24"/>
        </w:rPr>
        <w:t>Certificates, Licenses, Registrations</w:t>
      </w:r>
    </w:p>
    <w:p w14:paraId="3AAC0E02" w14:textId="25D784B9" w:rsidR="001B0386" w:rsidRPr="001B0386" w:rsidRDefault="001B0386" w:rsidP="00D54506">
      <w:pPr>
        <w:tabs>
          <w:tab w:val="left" w:pos="0"/>
        </w:tabs>
        <w:rPr>
          <w:rFonts w:asciiTheme="minorHAnsi" w:hAnsiTheme="minorHAnsi"/>
          <w:sz w:val="24"/>
          <w:szCs w:val="24"/>
        </w:rPr>
      </w:pPr>
      <w:r>
        <w:rPr>
          <w:rFonts w:asciiTheme="minorHAnsi" w:hAnsiTheme="minorHAnsi"/>
          <w:sz w:val="24"/>
          <w:szCs w:val="24"/>
        </w:rPr>
        <w:t>Valid driver’s license, …</w:t>
      </w:r>
    </w:p>
    <w:bookmarkEnd w:id="1"/>
    <w:p w14:paraId="048AFD41" w14:textId="77777777" w:rsidR="00F760E7" w:rsidRPr="00D55D62" w:rsidRDefault="00F760E7" w:rsidP="00D224C8">
      <w:pPr>
        <w:tabs>
          <w:tab w:val="left" w:pos="-1440"/>
          <w:tab w:val="left" w:pos="-720"/>
          <w:tab w:val="left" w:pos="331"/>
          <w:tab w:val="left" w:pos="734"/>
          <w:tab w:val="left" w:pos="1440"/>
          <w:tab w:val="left" w:pos="2160"/>
          <w:tab w:val="left" w:pos="2592"/>
          <w:tab w:val="left" w:pos="3024"/>
          <w:tab w:val="left" w:pos="4320"/>
        </w:tabs>
        <w:suppressAutoHyphens/>
        <w:rPr>
          <w:rFonts w:asciiTheme="minorHAnsi" w:hAnsiTheme="minorHAnsi" w:cs="CG Times"/>
          <w:b/>
          <w:bCs/>
          <w:spacing w:val="-2"/>
          <w:sz w:val="24"/>
          <w:szCs w:val="24"/>
        </w:rPr>
      </w:pPr>
    </w:p>
    <w:p w14:paraId="0BBE89E4" w14:textId="03DC9CAB" w:rsidR="00697FAE" w:rsidRPr="00D55D62" w:rsidRDefault="00697FAE" w:rsidP="00697FAE">
      <w:pPr>
        <w:tabs>
          <w:tab w:val="left" w:pos="-1440"/>
          <w:tab w:val="left" w:pos="-720"/>
          <w:tab w:val="left" w:pos="331"/>
          <w:tab w:val="left" w:pos="734"/>
          <w:tab w:val="left" w:pos="1440"/>
          <w:tab w:val="left" w:pos="2160"/>
          <w:tab w:val="left" w:pos="2592"/>
          <w:tab w:val="left" w:pos="3024"/>
          <w:tab w:val="left" w:pos="4320"/>
        </w:tabs>
        <w:suppressAutoHyphens/>
        <w:spacing w:line="360" w:lineRule="auto"/>
        <w:rPr>
          <w:rFonts w:asciiTheme="minorHAnsi" w:hAnsiTheme="minorHAnsi" w:cs="CG Times"/>
          <w:spacing w:val="-2"/>
          <w:sz w:val="24"/>
          <w:szCs w:val="24"/>
        </w:rPr>
      </w:pPr>
      <w:bookmarkStart w:id="2" w:name="_Hlk509516387"/>
      <w:r w:rsidRPr="00D55D62">
        <w:rPr>
          <w:rFonts w:asciiTheme="minorHAnsi" w:hAnsiTheme="minorHAnsi" w:cs="CG Times"/>
          <w:b/>
          <w:bCs/>
          <w:spacing w:val="-2"/>
          <w:sz w:val="24"/>
          <w:szCs w:val="24"/>
        </w:rPr>
        <w:t>PHYSICAL DEMANDS</w:t>
      </w:r>
      <w:bookmarkEnd w:id="2"/>
    </w:p>
    <w:p w14:paraId="27E5679E" w14:textId="77777777" w:rsidR="00695E86" w:rsidRPr="00D55D62" w:rsidRDefault="00695E86" w:rsidP="00695E86">
      <w:pPr>
        <w:tabs>
          <w:tab w:val="left" w:pos="-1440"/>
          <w:tab w:val="left" w:pos="-720"/>
          <w:tab w:val="left" w:pos="331"/>
          <w:tab w:val="left" w:pos="734"/>
          <w:tab w:val="left" w:pos="1440"/>
          <w:tab w:val="left" w:pos="2160"/>
          <w:tab w:val="left" w:pos="2592"/>
          <w:tab w:val="left" w:pos="3024"/>
          <w:tab w:val="left" w:pos="4320"/>
        </w:tabs>
        <w:suppressAutoHyphens/>
        <w:rPr>
          <w:rFonts w:asciiTheme="minorHAnsi" w:hAnsiTheme="minorHAnsi"/>
          <w:sz w:val="24"/>
          <w:szCs w:val="24"/>
        </w:rPr>
      </w:pPr>
      <w:r w:rsidRPr="00D55D62">
        <w:rPr>
          <w:rFonts w:asciiTheme="minorHAnsi" w:hAnsiTheme="minorHAnsi"/>
          <w:sz w:val="24"/>
          <w:szCs w:val="24"/>
        </w:rPr>
        <w:t>While performing the duties of this job, the employee may be required to do the following for prolonged or significant periods: sit, stand; walk; use hands and fingers; reach with arms; talk; and hear. The employee is occasionally required to climb, balance, stoop, and kneel. The employee must frequently lift and/or move up to 50 pounds. Specific vision abilities required by this job include close, distant, color, peripheral vision and ability to adjust focus.</w:t>
      </w:r>
    </w:p>
    <w:p w14:paraId="089B727D" w14:textId="77777777" w:rsidR="00697FAE" w:rsidRPr="00D55D62" w:rsidRDefault="00697FAE" w:rsidP="00697FAE">
      <w:pPr>
        <w:tabs>
          <w:tab w:val="left" w:pos="-1440"/>
          <w:tab w:val="left" w:pos="-720"/>
          <w:tab w:val="left" w:pos="331"/>
          <w:tab w:val="left" w:pos="734"/>
          <w:tab w:val="left" w:pos="1440"/>
          <w:tab w:val="left" w:pos="2160"/>
          <w:tab w:val="left" w:pos="2592"/>
          <w:tab w:val="left" w:pos="3024"/>
          <w:tab w:val="left" w:pos="4320"/>
        </w:tabs>
        <w:suppressAutoHyphens/>
        <w:rPr>
          <w:rFonts w:asciiTheme="minorHAnsi" w:hAnsiTheme="minorHAnsi" w:cs="CG Times"/>
          <w:spacing w:val="-2"/>
          <w:sz w:val="24"/>
          <w:szCs w:val="24"/>
        </w:rPr>
      </w:pPr>
    </w:p>
    <w:p w14:paraId="4E83DEA8" w14:textId="77777777" w:rsidR="00697FAE" w:rsidRPr="00D55D62" w:rsidRDefault="00697FAE" w:rsidP="00697FAE">
      <w:pPr>
        <w:tabs>
          <w:tab w:val="left" w:pos="-1440"/>
          <w:tab w:val="left" w:pos="-720"/>
          <w:tab w:val="left" w:pos="331"/>
          <w:tab w:val="left" w:pos="734"/>
          <w:tab w:val="left" w:pos="1440"/>
          <w:tab w:val="left" w:pos="2160"/>
          <w:tab w:val="left" w:pos="2592"/>
          <w:tab w:val="left" w:pos="3024"/>
          <w:tab w:val="left" w:pos="4320"/>
        </w:tabs>
        <w:suppressAutoHyphens/>
        <w:spacing w:line="360" w:lineRule="auto"/>
        <w:rPr>
          <w:rFonts w:asciiTheme="minorHAnsi" w:hAnsiTheme="minorHAnsi" w:cs="CG Times"/>
          <w:spacing w:val="-2"/>
          <w:sz w:val="24"/>
          <w:szCs w:val="24"/>
        </w:rPr>
      </w:pPr>
      <w:bookmarkStart w:id="3" w:name="_Hlk509516423"/>
      <w:r w:rsidRPr="00D55D62">
        <w:rPr>
          <w:rFonts w:asciiTheme="minorHAnsi" w:hAnsiTheme="minorHAnsi" w:cs="CG Times"/>
          <w:b/>
          <w:bCs/>
          <w:spacing w:val="-2"/>
          <w:sz w:val="24"/>
          <w:szCs w:val="24"/>
        </w:rPr>
        <w:t>WORK ENVIRONMENT</w:t>
      </w:r>
    </w:p>
    <w:bookmarkEnd w:id="3"/>
    <w:p w14:paraId="3401A42E" w14:textId="722FB349" w:rsidR="00697FAE" w:rsidRPr="00D55D62" w:rsidRDefault="00697FAE" w:rsidP="00697FAE">
      <w:pPr>
        <w:tabs>
          <w:tab w:val="left" w:pos="-1440"/>
          <w:tab w:val="left" w:pos="-720"/>
          <w:tab w:val="left" w:pos="331"/>
          <w:tab w:val="left" w:pos="734"/>
          <w:tab w:val="left" w:pos="1440"/>
          <w:tab w:val="left" w:pos="2160"/>
          <w:tab w:val="left" w:pos="2592"/>
          <w:tab w:val="left" w:pos="3024"/>
          <w:tab w:val="left" w:pos="4320"/>
        </w:tabs>
        <w:suppressAutoHyphens/>
        <w:rPr>
          <w:rFonts w:asciiTheme="minorHAnsi" w:hAnsiTheme="minorHAnsi" w:cs="CG Times"/>
          <w:spacing w:val="-2"/>
          <w:sz w:val="24"/>
          <w:szCs w:val="24"/>
        </w:rPr>
      </w:pPr>
      <w:r w:rsidRPr="00D55D62">
        <w:rPr>
          <w:rFonts w:asciiTheme="minorHAnsi" w:hAnsiTheme="minorHAnsi" w:cs="CG Times"/>
          <w:spacing w:val="-2"/>
          <w:sz w:val="24"/>
          <w:szCs w:val="24"/>
        </w:rPr>
        <w:t xml:space="preserve">The noise level in the work environment is usually moderate. May be required to work overtime. Travel on assignment </w:t>
      </w:r>
      <w:r w:rsidR="009B7C5B" w:rsidRPr="00D55D62">
        <w:rPr>
          <w:rFonts w:asciiTheme="minorHAnsi" w:hAnsiTheme="minorHAnsi" w:cs="CG Times"/>
          <w:spacing w:val="-2"/>
          <w:sz w:val="24"/>
          <w:szCs w:val="24"/>
        </w:rPr>
        <w:t>may</w:t>
      </w:r>
      <w:r w:rsidRPr="00D55D62">
        <w:rPr>
          <w:rFonts w:asciiTheme="minorHAnsi" w:hAnsiTheme="minorHAnsi" w:cs="CG Times"/>
          <w:spacing w:val="-2"/>
          <w:sz w:val="24"/>
          <w:szCs w:val="24"/>
        </w:rPr>
        <w:t xml:space="preserve"> be required at times.</w:t>
      </w:r>
    </w:p>
    <w:p w14:paraId="3E0447B0" w14:textId="77777777" w:rsidR="00697FAE" w:rsidRPr="00D55D62" w:rsidRDefault="00697FAE" w:rsidP="00697FAE">
      <w:pPr>
        <w:rPr>
          <w:rFonts w:asciiTheme="minorHAnsi" w:hAnsiTheme="minorHAnsi"/>
          <w:sz w:val="24"/>
          <w:szCs w:val="24"/>
        </w:rPr>
      </w:pPr>
    </w:p>
    <w:p w14:paraId="54D43896" w14:textId="4C902CE7" w:rsidR="00747BEE" w:rsidRPr="00D55D62" w:rsidRDefault="005D7CA2" w:rsidP="00695E86">
      <w:pPr>
        <w:rPr>
          <w:rFonts w:asciiTheme="minorHAnsi" w:hAnsiTheme="minorHAnsi"/>
          <w:sz w:val="24"/>
          <w:szCs w:val="24"/>
        </w:rPr>
      </w:pPr>
      <w:r w:rsidRPr="00D55D62">
        <w:rPr>
          <w:rFonts w:asciiTheme="minorHAnsi" w:hAnsiTheme="minorHAnsi"/>
          <w:sz w:val="24"/>
          <w:szCs w:val="24"/>
        </w:rPr>
        <w:t xml:space="preserve">Reasonable </w:t>
      </w:r>
      <w:proofErr w:type="gramStart"/>
      <w:r w:rsidRPr="00D55D62">
        <w:rPr>
          <w:rFonts w:asciiTheme="minorHAnsi" w:hAnsiTheme="minorHAnsi"/>
          <w:sz w:val="24"/>
          <w:szCs w:val="24"/>
        </w:rPr>
        <w:t>accommodations</w:t>
      </w:r>
      <w:proofErr w:type="gramEnd"/>
      <w:r w:rsidRPr="00D55D62">
        <w:rPr>
          <w:rFonts w:asciiTheme="minorHAnsi" w:hAnsiTheme="minorHAnsi"/>
          <w:sz w:val="24"/>
          <w:szCs w:val="24"/>
        </w:rPr>
        <w:t xml:space="preserve"> may be made to enable individuals with disabilities to perform the essential functions</w:t>
      </w:r>
      <w:r w:rsidR="00697FAE" w:rsidRPr="00D55D62">
        <w:rPr>
          <w:rFonts w:asciiTheme="minorHAnsi" w:hAnsiTheme="minorHAnsi"/>
          <w:sz w:val="24"/>
          <w:szCs w:val="24"/>
        </w:rPr>
        <w:t>.</w:t>
      </w:r>
    </w:p>
    <w:sectPr w:rsidR="00747BEE" w:rsidRPr="00D55D62" w:rsidSect="00697FAE">
      <w:footerReference w:type="default" r:id="rId11"/>
      <w:pgSz w:w="12240" w:h="15840"/>
      <w:pgMar w:top="900" w:right="1440" w:bottom="1170" w:left="1440" w:header="720" w:footer="52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4D026" w14:textId="77777777" w:rsidR="00F36019" w:rsidRDefault="00F36019" w:rsidP="002553FD">
      <w:r>
        <w:separator/>
      </w:r>
    </w:p>
  </w:endnote>
  <w:endnote w:type="continuationSeparator" w:id="0">
    <w:p w14:paraId="4FD16526" w14:textId="77777777" w:rsidR="00F36019" w:rsidRDefault="00F36019" w:rsidP="00255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Noto Sans">
    <w:charset w:val="00"/>
    <w:family w:val="swiss"/>
    <w:pitch w:val="variable"/>
    <w:sig w:usb0="E00082FF" w:usb1="400078FF" w:usb2="00000021"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676875"/>
      <w:docPartObj>
        <w:docPartGallery w:val="Page Numbers (Bottom of Page)"/>
        <w:docPartUnique/>
      </w:docPartObj>
    </w:sdtPr>
    <w:sdtEndPr>
      <w:rPr>
        <w:noProof/>
      </w:rPr>
    </w:sdtEndPr>
    <w:sdtContent>
      <w:p w14:paraId="0D57DB80" w14:textId="6D9D668F" w:rsidR="00697FAE" w:rsidRDefault="00697F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C0828F" w14:textId="77777777" w:rsidR="00C63706" w:rsidRPr="001D32B1" w:rsidRDefault="00C63706">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68B7F" w14:textId="77777777" w:rsidR="00F36019" w:rsidRDefault="00F36019" w:rsidP="002553FD">
      <w:r>
        <w:separator/>
      </w:r>
    </w:p>
  </w:footnote>
  <w:footnote w:type="continuationSeparator" w:id="0">
    <w:p w14:paraId="1A85BFE3" w14:textId="77777777" w:rsidR="00F36019" w:rsidRDefault="00F36019" w:rsidP="00255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00E57"/>
    <w:multiLevelType w:val="hybridMultilevel"/>
    <w:tmpl w:val="76121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A35945"/>
    <w:multiLevelType w:val="hybridMultilevel"/>
    <w:tmpl w:val="D3C230A2"/>
    <w:lvl w:ilvl="0" w:tplc="429E09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943DD6"/>
    <w:multiLevelType w:val="singleLevel"/>
    <w:tmpl w:val="F9D89C18"/>
    <w:lvl w:ilvl="0">
      <w:start w:val="1"/>
      <w:numFmt w:val="decimal"/>
      <w:lvlText w:val="%1."/>
      <w:lvlJc w:val="left"/>
      <w:pPr>
        <w:tabs>
          <w:tab w:val="num" w:pos="360"/>
        </w:tabs>
        <w:ind w:left="360" w:hanging="360"/>
      </w:pPr>
      <w:rPr>
        <w:rFonts w:hint="default"/>
      </w:rPr>
    </w:lvl>
  </w:abstractNum>
  <w:abstractNum w:abstractNumId="3" w15:restartNumberingAfterBreak="0">
    <w:nsid w:val="397D33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65A21FA"/>
    <w:multiLevelType w:val="hybridMultilevel"/>
    <w:tmpl w:val="54FA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837969"/>
    <w:multiLevelType w:val="singleLevel"/>
    <w:tmpl w:val="9FB694CC"/>
    <w:lvl w:ilvl="0">
      <w:start w:val="1"/>
      <w:numFmt w:val="decimal"/>
      <w:lvlText w:val="%1."/>
      <w:lvlJc w:val="left"/>
      <w:pPr>
        <w:tabs>
          <w:tab w:val="num" w:pos="720"/>
        </w:tabs>
        <w:ind w:left="720" w:hanging="720"/>
      </w:pPr>
      <w:rPr>
        <w:rFonts w:ascii="Times New Roman" w:eastAsia="Times New Roman" w:hAnsi="Times New Roman" w:cs="Times New Roman"/>
      </w:rPr>
    </w:lvl>
  </w:abstractNum>
  <w:abstractNum w:abstractNumId="6" w15:restartNumberingAfterBreak="0">
    <w:nsid w:val="5C282C19"/>
    <w:multiLevelType w:val="hybridMultilevel"/>
    <w:tmpl w:val="E130B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C23BCA"/>
    <w:multiLevelType w:val="hybridMultilevel"/>
    <w:tmpl w:val="C66A4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A1343A"/>
    <w:multiLevelType w:val="hybridMultilevel"/>
    <w:tmpl w:val="CA7A3AF2"/>
    <w:lvl w:ilvl="0" w:tplc="6D76CD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9E4108"/>
    <w:multiLevelType w:val="hybridMultilevel"/>
    <w:tmpl w:val="20F4B0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470599"/>
    <w:multiLevelType w:val="hybridMultilevel"/>
    <w:tmpl w:val="00B0D0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7764441">
    <w:abstractNumId w:val="5"/>
  </w:num>
  <w:num w:numId="2" w16cid:durableId="367535268">
    <w:abstractNumId w:val="3"/>
  </w:num>
  <w:num w:numId="3" w16cid:durableId="947661767">
    <w:abstractNumId w:val="10"/>
  </w:num>
  <w:num w:numId="4" w16cid:durableId="1221669621">
    <w:abstractNumId w:val="8"/>
  </w:num>
  <w:num w:numId="5" w16cid:durableId="1164011795">
    <w:abstractNumId w:val="1"/>
  </w:num>
  <w:num w:numId="6" w16cid:durableId="1798258718">
    <w:abstractNumId w:val="4"/>
  </w:num>
  <w:num w:numId="7" w16cid:durableId="1279336740">
    <w:abstractNumId w:val="7"/>
  </w:num>
  <w:num w:numId="8" w16cid:durableId="530995453">
    <w:abstractNumId w:val="0"/>
  </w:num>
  <w:num w:numId="9" w16cid:durableId="745569050">
    <w:abstractNumId w:val="6"/>
  </w:num>
  <w:num w:numId="10" w16cid:durableId="111558404">
    <w:abstractNumId w:val="2"/>
  </w:num>
  <w:num w:numId="11" w16cid:durableId="19046818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664"/>
    <w:rsid w:val="00001FFF"/>
    <w:rsid w:val="0002450D"/>
    <w:rsid w:val="000415A1"/>
    <w:rsid w:val="00042E4A"/>
    <w:rsid w:val="000444A5"/>
    <w:rsid w:val="000500FE"/>
    <w:rsid w:val="00053AA1"/>
    <w:rsid w:val="00053F44"/>
    <w:rsid w:val="0006589D"/>
    <w:rsid w:val="00076C65"/>
    <w:rsid w:val="00081830"/>
    <w:rsid w:val="00081B86"/>
    <w:rsid w:val="000860D0"/>
    <w:rsid w:val="0008782F"/>
    <w:rsid w:val="000B1FBE"/>
    <w:rsid w:val="000C1EAA"/>
    <w:rsid w:val="000C4784"/>
    <w:rsid w:val="000D323A"/>
    <w:rsid w:val="000D5615"/>
    <w:rsid w:val="000E053A"/>
    <w:rsid w:val="000E5088"/>
    <w:rsid w:val="0011068E"/>
    <w:rsid w:val="00124842"/>
    <w:rsid w:val="00166727"/>
    <w:rsid w:val="00167B41"/>
    <w:rsid w:val="0017720F"/>
    <w:rsid w:val="001848B4"/>
    <w:rsid w:val="00192549"/>
    <w:rsid w:val="001B0386"/>
    <w:rsid w:val="001B721F"/>
    <w:rsid w:val="001D32B1"/>
    <w:rsid w:val="001F1BDA"/>
    <w:rsid w:val="001F4247"/>
    <w:rsid w:val="001F6E20"/>
    <w:rsid w:val="0020564D"/>
    <w:rsid w:val="0021119A"/>
    <w:rsid w:val="00233320"/>
    <w:rsid w:val="00234F49"/>
    <w:rsid w:val="002553FD"/>
    <w:rsid w:val="00257547"/>
    <w:rsid w:val="00261913"/>
    <w:rsid w:val="002632CB"/>
    <w:rsid w:val="002737CB"/>
    <w:rsid w:val="002933AC"/>
    <w:rsid w:val="002B34E5"/>
    <w:rsid w:val="002E2BF3"/>
    <w:rsid w:val="002E7130"/>
    <w:rsid w:val="0030042B"/>
    <w:rsid w:val="003276EB"/>
    <w:rsid w:val="003402E3"/>
    <w:rsid w:val="00351514"/>
    <w:rsid w:val="00371760"/>
    <w:rsid w:val="00371D7C"/>
    <w:rsid w:val="00372B83"/>
    <w:rsid w:val="003824BD"/>
    <w:rsid w:val="00395722"/>
    <w:rsid w:val="00396A0F"/>
    <w:rsid w:val="003B38B2"/>
    <w:rsid w:val="003B3B9E"/>
    <w:rsid w:val="003B3ED8"/>
    <w:rsid w:val="003D2A58"/>
    <w:rsid w:val="003D2BF4"/>
    <w:rsid w:val="003D2D9A"/>
    <w:rsid w:val="003E569C"/>
    <w:rsid w:val="003F1358"/>
    <w:rsid w:val="00426DEF"/>
    <w:rsid w:val="004329C5"/>
    <w:rsid w:val="00436F34"/>
    <w:rsid w:val="00437086"/>
    <w:rsid w:val="0044507B"/>
    <w:rsid w:val="0044578B"/>
    <w:rsid w:val="0046017D"/>
    <w:rsid w:val="004850DD"/>
    <w:rsid w:val="004948C9"/>
    <w:rsid w:val="004B194F"/>
    <w:rsid w:val="004D6925"/>
    <w:rsid w:val="004E4587"/>
    <w:rsid w:val="004E5507"/>
    <w:rsid w:val="00504717"/>
    <w:rsid w:val="00516DF7"/>
    <w:rsid w:val="005633A3"/>
    <w:rsid w:val="00570DBE"/>
    <w:rsid w:val="00577BF7"/>
    <w:rsid w:val="005A2BAA"/>
    <w:rsid w:val="005B2C96"/>
    <w:rsid w:val="005D54D9"/>
    <w:rsid w:val="005D7CA2"/>
    <w:rsid w:val="00611306"/>
    <w:rsid w:val="00617875"/>
    <w:rsid w:val="00620B67"/>
    <w:rsid w:val="00635DD6"/>
    <w:rsid w:val="0067230A"/>
    <w:rsid w:val="00692DAD"/>
    <w:rsid w:val="00695E86"/>
    <w:rsid w:val="00696500"/>
    <w:rsid w:val="00697AC7"/>
    <w:rsid w:val="00697FAE"/>
    <w:rsid w:val="006A232B"/>
    <w:rsid w:val="006B6DAD"/>
    <w:rsid w:val="006C4C5C"/>
    <w:rsid w:val="00702473"/>
    <w:rsid w:val="00717911"/>
    <w:rsid w:val="00747BEE"/>
    <w:rsid w:val="007A182C"/>
    <w:rsid w:val="007B3760"/>
    <w:rsid w:val="007B3A52"/>
    <w:rsid w:val="007D5A0A"/>
    <w:rsid w:val="00857D38"/>
    <w:rsid w:val="008636DA"/>
    <w:rsid w:val="0089589A"/>
    <w:rsid w:val="00896D26"/>
    <w:rsid w:val="008B57EB"/>
    <w:rsid w:val="008B5C84"/>
    <w:rsid w:val="008D27C3"/>
    <w:rsid w:val="008E4202"/>
    <w:rsid w:val="008F74DF"/>
    <w:rsid w:val="0092210D"/>
    <w:rsid w:val="00954FB7"/>
    <w:rsid w:val="009923AE"/>
    <w:rsid w:val="009A6871"/>
    <w:rsid w:val="009B7C5B"/>
    <w:rsid w:val="009D4DA5"/>
    <w:rsid w:val="009E2217"/>
    <w:rsid w:val="009F1C78"/>
    <w:rsid w:val="009F3964"/>
    <w:rsid w:val="00A15401"/>
    <w:rsid w:val="00A22BAF"/>
    <w:rsid w:val="00A2511A"/>
    <w:rsid w:val="00A269BA"/>
    <w:rsid w:val="00A42ED1"/>
    <w:rsid w:val="00A53E68"/>
    <w:rsid w:val="00A54A3F"/>
    <w:rsid w:val="00AF0DF9"/>
    <w:rsid w:val="00B3316A"/>
    <w:rsid w:val="00B44D7B"/>
    <w:rsid w:val="00B4684A"/>
    <w:rsid w:val="00B5373C"/>
    <w:rsid w:val="00B762A6"/>
    <w:rsid w:val="00B82806"/>
    <w:rsid w:val="00B92729"/>
    <w:rsid w:val="00BA51B3"/>
    <w:rsid w:val="00BE6878"/>
    <w:rsid w:val="00C03D63"/>
    <w:rsid w:val="00C13F4E"/>
    <w:rsid w:val="00C1603A"/>
    <w:rsid w:val="00C42664"/>
    <w:rsid w:val="00C5393F"/>
    <w:rsid w:val="00C63706"/>
    <w:rsid w:val="00C764BC"/>
    <w:rsid w:val="00C913D3"/>
    <w:rsid w:val="00CB089E"/>
    <w:rsid w:val="00CB0D3B"/>
    <w:rsid w:val="00CB57E6"/>
    <w:rsid w:val="00CC7456"/>
    <w:rsid w:val="00CD6696"/>
    <w:rsid w:val="00CD6C94"/>
    <w:rsid w:val="00CF25BD"/>
    <w:rsid w:val="00CF6CC5"/>
    <w:rsid w:val="00D0247A"/>
    <w:rsid w:val="00D209CC"/>
    <w:rsid w:val="00D224C8"/>
    <w:rsid w:val="00D31E06"/>
    <w:rsid w:val="00D51C68"/>
    <w:rsid w:val="00D54506"/>
    <w:rsid w:val="00D55D62"/>
    <w:rsid w:val="00D72794"/>
    <w:rsid w:val="00DA0786"/>
    <w:rsid w:val="00DB4476"/>
    <w:rsid w:val="00DB5E9C"/>
    <w:rsid w:val="00DC1554"/>
    <w:rsid w:val="00DC3FCC"/>
    <w:rsid w:val="00DD1F0F"/>
    <w:rsid w:val="00DD4EE4"/>
    <w:rsid w:val="00DD569A"/>
    <w:rsid w:val="00DE3F95"/>
    <w:rsid w:val="00E11867"/>
    <w:rsid w:val="00E1411B"/>
    <w:rsid w:val="00E26D0E"/>
    <w:rsid w:val="00E366E4"/>
    <w:rsid w:val="00E37579"/>
    <w:rsid w:val="00E5283B"/>
    <w:rsid w:val="00E63D22"/>
    <w:rsid w:val="00E81CD7"/>
    <w:rsid w:val="00E82F37"/>
    <w:rsid w:val="00EA6EFA"/>
    <w:rsid w:val="00EB35EB"/>
    <w:rsid w:val="00F01A13"/>
    <w:rsid w:val="00F36019"/>
    <w:rsid w:val="00F43C26"/>
    <w:rsid w:val="00F468C4"/>
    <w:rsid w:val="00F711FA"/>
    <w:rsid w:val="00F760E7"/>
    <w:rsid w:val="00F77A08"/>
    <w:rsid w:val="00F94445"/>
    <w:rsid w:val="00FA0818"/>
    <w:rsid w:val="00FB3325"/>
    <w:rsid w:val="00FB4BED"/>
    <w:rsid w:val="00FB73DB"/>
    <w:rsid w:val="00FC5BF4"/>
    <w:rsid w:val="00FC72CE"/>
    <w:rsid w:val="00FD66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D7706"/>
  <w15:docId w15:val="{F0081C9C-4459-F04C-A5F7-1A27F02E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4A"/>
  </w:style>
  <w:style w:type="paragraph" w:styleId="Heading1">
    <w:name w:val="heading 1"/>
    <w:basedOn w:val="Normal"/>
    <w:next w:val="Normal"/>
    <w:qFormat/>
    <w:rsid w:val="00B4684A"/>
    <w:pPr>
      <w:keepNext/>
      <w:jc w:val="center"/>
      <w:outlineLvl w:val="0"/>
    </w:pPr>
    <w:rPr>
      <w:b/>
    </w:rPr>
  </w:style>
  <w:style w:type="paragraph" w:styleId="Heading2">
    <w:name w:val="heading 2"/>
    <w:basedOn w:val="Normal"/>
    <w:next w:val="Normal"/>
    <w:qFormat/>
    <w:rsid w:val="00B4684A"/>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4684A"/>
    <w:pPr>
      <w:ind w:left="720" w:hanging="720"/>
    </w:pPr>
    <w:rPr>
      <w:b/>
    </w:rPr>
  </w:style>
  <w:style w:type="paragraph" w:styleId="ListParagraph">
    <w:name w:val="List Paragraph"/>
    <w:basedOn w:val="Normal"/>
    <w:uiPriority w:val="34"/>
    <w:qFormat/>
    <w:rsid w:val="000415A1"/>
    <w:pPr>
      <w:ind w:left="720"/>
    </w:pPr>
  </w:style>
  <w:style w:type="paragraph" w:styleId="BalloonText">
    <w:name w:val="Balloon Text"/>
    <w:basedOn w:val="Normal"/>
    <w:link w:val="BalloonTextChar"/>
    <w:rsid w:val="00233320"/>
    <w:rPr>
      <w:rFonts w:ascii="Tahoma" w:hAnsi="Tahoma" w:cs="Tahoma"/>
      <w:sz w:val="16"/>
      <w:szCs w:val="16"/>
    </w:rPr>
  </w:style>
  <w:style w:type="character" w:customStyle="1" w:styleId="BalloonTextChar">
    <w:name w:val="Balloon Text Char"/>
    <w:basedOn w:val="DefaultParagraphFont"/>
    <w:link w:val="BalloonText"/>
    <w:rsid w:val="00233320"/>
    <w:rPr>
      <w:rFonts w:ascii="Tahoma" w:hAnsi="Tahoma" w:cs="Tahoma"/>
      <w:sz w:val="16"/>
      <w:szCs w:val="16"/>
    </w:rPr>
  </w:style>
  <w:style w:type="paragraph" w:styleId="Header">
    <w:name w:val="header"/>
    <w:basedOn w:val="Normal"/>
    <w:link w:val="HeaderChar"/>
    <w:rsid w:val="002553FD"/>
    <w:pPr>
      <w:tabs>
        <w:tab w:val="center" w:pos="4680"/>
        <w:tab w:val="right" w:pos="9360"/>
      </w:tabs>
    </w:pPr>
  </w:style>
  <w:style w:type="character" w:customStyle="1" w:styleId="HeaderChar">
    <w:name w:val="Header Char"/>
    <w:basedOn w:val="DefaultParagraphFont"/>
    <w:link w:val="Header"/>
    <w:rsid w:val="002553FD"/>
  </w:style>
  <w:style w:type="paragraph" w:styleId="Footer">
    <w:name w:val="footer"/>
    <w:basedOn w:val="Normal"/>
    <w:link w:val="FooterChar"/>
    <w:uiPriority w:val="99"/>
    <w:rsid w:val="002553FD"/>
    <w:pPr>
      <w:tabs>
        <w:tab w:val="center" w:pos="4680"/>
        <w:tab w:val="right" w:pos="9360"/>
      </w:tabs>
    </w:pPr>
  </w:style>
  <w:style w:type="character" w:customStyle="1" w:styleId="FooterChar">
    <w:name w:val="Footer Char"/>
    <w:basedOn w:val="DefaultParagraphFont"/>
    <w:link w:val="Footer"/>
    <w:uiPriority w:val="99"/>
    <w:rsid w:val="002553FD"/>
  </w:style>
  <w:style w:type="paragraph" w:customStyle="1" w:styleId="Standard">
    <w:name w:val="Standard"/>
    <w:rsid w:val="00D55D62"/>
    <w:pPr>
      <w:suppressAutoHyphens/>
      <w:autoSpaceDN w:val="0"/>
      <w:textAlignment w:val="baseline"/>
    </w:pPr>
    <w:rPr>
      <w:rFonts w:ascii="Calibri" w:eastAsia="Linux Libertine G" w:hAnsi="Calibri" w:cs="Linux Libertine G"/>
      <w:lang w:eastAsia="zh-CN" w:bidi="hi-IN"/>
    </w:rPr>
  </w:style>
  <w:style w:type="table" w:styleId="TableGrid">
    <w:name w:val="Table Grid"/>
    <w:basedOn w:val="TableNormal"/>
    <w:uiPriority w:val="39"/>
    <w:rsid w:val="00D55D62"/>
    <w:pPr>
      <w:widowControl w:val="0"/>
      <w:autoSpaceDN w:val="0"/>
      <w:textAlignment w:val="baseline"/>
    </w:pPr>
    <w:rPr>
      <w:rFonts w:ascii="Calibri" w:eastAsia="Linux Libertine G" w:hAnsi="Calibri" w:cs="Linux Libertine G"/>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7E9D3A1F56B647B0CC17D252B0D575" ma:contentTypeVersion="10" ma:contentTypeDescription="Create a new document." ma:contentTypeScope="" ma:versionID="d818256bb0c85f4f02cc6cbfca28d43f">
  <xsd:schema xmlns:xsd="http://www.w3.org/2001/XMLSchema" xmlns:xs="http://www.w3.org/2001/XMLSchema" xmlns:p="http://schemas.microsoft.com/office/2006/metadata/properties" xmlns:ns3="666cefa1-dae4-4d95-bc44-5ee3ef2eaa06" targetNamespace="http://schemas.microsoft.com/office/2006/metadata/properties" ma:root="true" ma:fieldsID="6638eb3cefa34a5c0d8661807b0e5c42" ns3:_="">
    <xsd:import namespace="666cefa1-dae4-4d95-bc44-5ee3ef2eaa0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cefa1-dae4-4d95-bc44-5ee3ef2ea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E78FDF-5C05-4AFB-A133-7331FDD2DA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C86595-52A2-4D42-808C-3C5861116C2D}">
  <ds:schemaRefs>
    <ds:schemaRef ds:uri="http://schemas.microsoft.com/sharepoint/v3/contenttype/forms"/>
  </ds:schemaRefs>
</ds:datastoreItem>
</file>

<file path=customXml/itemProps3.xml><?xml version="1.0" encoding="utf-8"?>
<ds:datastoreItem xmlns:ds="http://schemas.openxmlformats.org/officeDocument/2006/customXml" ds:itemID="{12673EF5-3AE7-4061-8D1F-02D598640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cefa1-dae4-4d95-bc44-5ee3ef2e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443</Words>
  <Characters>2635</Characters>
  <Application>Microsoft Office Word</Application>
  <DocSecurity>4</DocSecurity>
  <Lines>101</Lines>
  <Paragraphs>53</Paragraphs>
  <ScaleCrop>false</ScaleCrop>
  <HeadingPairs>
    <vt:vector size="2" baseType="variant">
      <vt:variant>
        <vt:lpstr>Title</vt:lpstr>
      </vt:variant>
      <vt:variant>
        <vt:i4>1</vt:i4>
      </vt:variant>
    </vt:vector>
  </HeadingPairs>
  <TitlesOfParts>
    <vt:vector size="1" baseType="lpstr">
      <vt:lpstr>SCC Jobs</vt:lpstr>
    </vt:vector>
  </TitlesOfParts>
  <Company>SCC</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 Jobs</dc:title>
  <dc:subject/>
  <dc:creator>Iris Chuah</dc:creator>
  <cp:keywords/>
  <dc:description/>
  <cp:lastModifiedBy>Belinda Simoni</cp:lastModifiedBy>
  <cp:revision>2</cp:revision>
  <cp:lastPrinted>2018-03-28T03:24:00Z</cp:lastPrinted>
  <dcterms:created xsi:type="dcterms:W3CDTF">2026-06-29T15:00:00Z</dcterms:created>
  <dcterms:modified xsi:type="dcterms:W3CDTF">2026-06-29T15:00:00Z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0x010100187E9D3A1F56B647B0CC17D252B0D575</vt:lpwstr>
  </property>
</Properties>
</file>