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A39E" w14:textId="4C6799FF" w:rsidR="00C000FD" w:rsidRPr="00C000FD" w:rsidRDefault="00C000FD" w:rsidP="00C000FD">
      <w:pPr>
        <w:jc w:val="center"/>
        <w:rPr>
          <w:b/>
          <w:bCs/>
          <w:sz w:val="21"/>
          <w:szCs w:val="21"/>
        </w:rPr>
      </w:pPr>
      <w:r>
        <w:rPr>
          <w:b/>
          <w:bCs/>
          <w:sz w:val="21"/>
          <w:szCs w:val="21"/>
        </w:rPr>
        <w:t xml:space="preserve">Anything Wrong with Seeking Gods Calling in My Life? </w:t>
      </w:r>
      <w:r>
        <w:rPr>
          <w:b/>
          <w:bCs/>
          <w:sz w:val="21"/>
          <w:szCs w:val="21"/>
        </w:rPr>
        <w:tab/>
        <w:t xml:space="preserve"> Pastor Roy Robinson</w:t>
      </w:r>
      <w:r>
        <w:rPr>
          <w:b/>
          <w:bCs/>
          <w:sz w:val="21"/>
          <w:szCs w:val="21"/>
        </w:rPr>
        <w:tab/>
        <w:t>03/2</w:t>
      </w:r>
      <w:r w:rsidR="000A59E2">
        <w:rPr>
          <w:b/>
          <w:bCs/>
          <w:sz w:val="21"/>
          <w:szCs w:val="21"/>
        </w:rPr>
        <w:t>9</w:t>
      </w:r>
      <w:r>
        <w:rPr>
          <w:b/>
          <w:bCs/>
          <w:sz w:val="21"/>
          <w:szCs w:val="21"/>
        </w:rPr>
        <w:t>/26</w:t>
      </w:r>
    </w:p>
    <w:p w14:paraId="0C60BF11" w14:textId="37D406B2" w:rsidR="00C000FD" w:rsidRPr="00C000FD" w:rsidRDefault="00B71FB3" w:rsidP="00C000FD">
      <w:pPr>
        <w:rPr>
          <w:b/>
          <w:bCs/>
          <w:sz w:val="21"/>
          <w:szCs w:val="21"/>
        </w:rPr>
      </w:pPr>
      <w:r>
        <w:rPr>
          <w:b/>
          <w:bCs/>
          <w:sz w:val="21"/>
          <w:szCs w:val="21"/>
        </w:rPr>
        <w:t>Summary</w:t>
      </w:r>
      <w:r w:rsidR="00C000FD" w:rsidRPr="00C000FD">
        <w:rPr>
          <w:b/>
          <w:bCs/>
          <w:sz w:val="21"/>
          <w:szCs w:val="21"/>
        </w:rPr>
        <w:t>: Moving from Waiting to Action</w:t>
      </w:r>
    </w:p>
    <w:p w14:paraId="768E9A68" w14:textId="77777777" w:rsidR="00C000FD" w:rsidRPr="00C000FD" w:rsidRDefault="00C000FD" w:rsidP="00C000FD">
      <w:pPr>
        <w:rPr>
          <w:sz w:val="21"/>
          <w:szCs w:val="21"/>
        </w:rPr>
      </w:pPr>
      <w:r w:rsidRPr="00C000FD">
        <w:rPr>
          <w:sz w:val="21"/>
          <w:szCs w:val="21"/>
        </w:rPr>
        <w:t>The primary focus was on overcoming spiritual paralysis and moving from passive waiting to active engagement in God's work. The discussion emphasized that waiting for perfect clarity or ideal circumstances often becomes an excuse for inaction.</w:t>
      </w:r>
    </w:p>
    <w:p w14:paraId="57C68091" w14:textId="77777777" w:rsidR="00C000FD" w:rsidRPr="00C000FD" w:rsidRDefault="00C000FD" w:rsidP="00C000FD">
      <w:pPr>
        <w:rPr>
          <w:b/>
          <w:bCs/>
          <w:sz w:val="21"/>
          <w:szCs w:val="21"/>
        </w:rPr>
      </w:pPr>
      <w:r w:rsidRPr="00C000FD">
        <w:rPr>
          <w:b/>
          <w:bCs/>
          <w:sz w:val="21"/>
          <w:szCs w:val="21"/>
        </w:rPr>
        <w:t>Five Common Mistakes in Seeking God's Will</w:t>
      </w:r>
    </w:p>
    <w:p w14:paraId="753F0D05" w14:textId="77777777" w:rsidR="00C000FD" w:rsidRPr="00C000FD" w:rsidRDefault="00C000FD" w:rsidP="00C000FD">
      <w:pPr>
        <w:numPr>
          <w:ilvl w:val="0"/>
          <w:numId w:val="1"/>
        </w:numPr>
        <w:rPr>
          <w:sz w:val="21"/>
          <w:szCs w:val="21"/>
        </w:rPr>
      </w:pPr>
      <w:r w:rsidRPr="00C000FD">
        <w:rPr>
          <w:sz w:val="21"/>
          <w:szCs w:val="21"/>
        </w:rPr>
        <w:t>Waiting for Complete Understanding: Using the need for perfect knowledge as an excuse for timidity and inaction</w:t>
      </w:r>
    </w:p>
    <w:p w14:paraId="0EE36A90" w14:textId="77777777" w:rsidR="00C000FD" w:rsidRPr="00C000FD" w:rsidRDefault="00C000FD" w:rsidP="00C000FD">
      <w:pPr>
        <w:numPr>
          <w:ilvl w:val="1"/>
          <w:numId w:val="1"/>
        </w:numPr>
        <w:rPr>
          <w:sz w:val="21"/>
          <w:szCs w:val="21"/>
        </w:rPr>
      </w:pPr>
      <w:r w:rsidRPr="00C000FD">
        <w:rPr>
          <w:sz w:val="21"/>
          <w:szCs w:val="21"/>
        </w:rPr>
        <w:t>Scripture reference: Colossians 1:10 - being fruitful in good works while increasing in knowledge</w:t>
      </w:r>
    </w:p>
    <w:p w14:paraId="457BBF99" w14:textId="77777777" w:rsidR="00C000FD" w:rsidRPr="00C000FD" w:rsidRDefault="00C000FD" w:rsidP="00C000FD">
      <w:pPr>
        <w:numPr>
          <w:ilvl w:val="1"/>
          <w:numId w:val="1"/>
        </w:numPr>
        <w:rPr>
          <w:sz w:val="21"/>
          <w:szCs w:val="21"/>
        </w:rPr>
      </w:pPr>
      <w:r w:rsidRPr="00C000FD">
        <w:rPr>
          <w:sz w:val="21"/>
          <w:szCs w:val="21"/>
        </w:rPr>
        <w:t>First Thessalonians 5:14 - warning against idleness disguised as waiting</w:t>
      </w:r>
    </w:p>
    <w:p w14:paraId="37722DA5" w14:textId="77777777" w:rsidR="00C000FD" w:rsidRPr="00C000FD" w:rsidRDefault="00C000FD" w:rsidP="00C000FD">
      <w:pPr>
        <w:numPr>
          <w:ilvl w:val="0"/>
          <w:numId w:val="1"/>
        </w:numPr>
        <w:rPr>
          <w:sz w:val="21"/>
          <w:szCs w:val="21"/>
        </w:rPr>
      </w:pPr>
      <w:r w:rsidRPr="00C000FD">
        <w:rPr>
          <w:sz w:val="21"/>
          <w:szCs w:val="21"/>
        </w:rPr>
        <w:t>Expecting God's Presence Without Movement: Misunderstanding that God's presence comes through obedience and action</w:t>
      </w:r>
    </w:p>
    <w:p w14:paraId="324DDD59" w14:textId="77777777" w:rsidR="00C000FD" w:rsidRPr="00C000FD" w:rsidRDefault="00C000FD" w:rsidP="00C000FD">
      <w:pPr>
        <w:numPr>
          <w:ilvl w:val="1"/>
          <w:numId w:val="1"/>
        </w:numPr>
        <w:rPr>
          <w:sz w:val="21"/>
          <w:szCs w:val="21"/>
        </w:rPr>
      </w:pPr>
      <w:r w:rsidRPr="00C000FD">
        <w:rPr>
          <w:sz w:val="21"/>
          <w:szCs w:val="21"/>
        </w:rPr>
        <w:t>Joshua 1:9 - God is with us wherever we go, not wherever we wait</w:t>
      </w:r>
    </w:p>
    <w:p w14:paraId="703160F7" w14:textId="77777777" w:rsidR="00C000FD" w:rsidRPr="00C000FD" w:rsidRDefault="00C000FD" w:rsidP="00C000FD">
      <w:pPr>
        <w:numPr>
          <w:ilvl w:val="1"/>
          <w:numId w:val="1"/>
        </w:numPr>
        <w:rPr>
          <w:sz w:val="21"/>
          <w:szCs w:val="21"/>
        </w:rPr>
      </w:pPr>
      <w:r w:rsidRPr="00C000FD">
        <w:rPr>
          <w:sz w:val="21"/>
          <w:szCs w:val="21"/>
        </w:rPr>
        <w:t>Matthew 28:19-20 - The Great Commission shows God's presence accompanies our going</w:t>
      </w:r>
    </w:p>
    <w:p w14:paraId="3161E86E" w14:textId="77777777" w:rsidR="00C000FD" w:rsidRPr="00C000FD" w:rsidRDefault="00C000FD" w:rsidP="00C000FD">
      <w:pPr>
        <w:numPr>
          <w:ilvl w:val="0"/>
          <w:numId w:val="1"/>
        </w:numPr>
        <w:rPr>
          <w:sz w:val="21"/>
          <w:szCs w:val="21"/>
        </w:rPr>
      </w:pPr>
      <w:r w:rsidRPr="00C000FD">
        <w:rPr>
          <w:sz w:val="21"/>
          <w:szCs w:val="21"/>
        </w:rPr>
        <w:t>Prioritizing Personal Satisfaction Over Obedience: Making fulfillment and satisfaction the primary goal rather than faithfulness</w:t>
      </w:r>
    </w:p>
    <w:p w14:paraId="141E91D0" w14:textId="77777777" w:rsidR="00C000FD" w:rsidRPr="00C000FD" w:rsidRDefault="00C000FD" w:rsidP="00C000FD">
      <w:pPr>
        <w:numPr>
          <w:ilvl w:val="1"/>
          <w:numId w:val="1"/>
        </w:numPr>
        <w:rPr>
          <w:sz w:val="21"/>
          <w:szCs w:val="21"/>
        </w:rPr>
      </w:pPr>
      <w:r w:rsidRPr="00C000FD">
        <w:rPr>
          <w:sz w:val="21"/>
          <w:szCs w:val="21"/>
        </w:rPr>
        <w:t>Hebrews 11:35-39 - Many faithful people never received earthly satisfaction but remained obedient</w:t>
      </w:r>
    </w:p>
    <w:p w14:paraId="73CCA7D5" w14:textId="77777777" w:rsidR="00C000FD" w:rsidRPr="00C000FD" w:rsidRDefault="00C000FD" w:rsidP="00C000FD">
      <w:pPr>
        <w:numPr>
          <w:ilvl w:val="1"/>
          <w:numId w:val="1"/>
        </w:numPr>
        <w:rPr>
          <w:sz w:val="21"/>
          <w:szCs w:val="21"/>
        </w:rPr>
      </w:pPr>
      <w:r w:rsidRPr="00C000FD">
        <w:rPr>
          <w:sz w:val="21"/>
          <w:szCs w:val="21"/>
        </w:rPr>
        <w:t>Some may be called to difficult circumstances rather than fulfilling roles</w:t>
      </w:r>
    </w:p>
    <w:p w14:paraId="0D4F9D54" w14:textId="77777777" w:rsidR="00C000FD" w:rsidRPr="00C000FD" w:rsidRDefault="00C000FD" w:rsidP="00C000FD">
      <w:pPr>
        <w:numPr>
          <w:ilvl w:val="0"/>
          <w:numId w:val="1"/>
        </w:numPr>
        <w:rPr>
          <w:sz w:val="21"/>
          <w:szCs w:val="21"/>
        </w:rPr>
      </w:pPr>
      <w:r w:rsidRPr="00C000FD">
        <w:rPr>
          <w:sz w:val="21"/>
          <w:szCs w:val="21"/>
        </w:rPr>
        <w:t>Paralysis from Too Many Choices: Modern abundance of options leading to indecisiveness</w:t>
      </w:r>
    </w:p>
    <w:p w14:paraId="4253583D" w14:textId="77777777" w:rsidR="00C000FD" w:rsidRPr="00C000FD" w:rsidRDefault="00C000FD" w:rsidP="00C000FD">
      <w:pPr>
        <w:numPr>
          <w:ilvl w:val="1"/>
          <w:numId w:val="1"/>
        </w:numPr>
        <w:rPr>
          <w:sz w:val="21"/>
          <w:szCs w:val="21"/>
        </w:rPr>
      </w:pPr>
      <w:r w:rsidRPr="00C000FD">
        <w:rPr>
          <w:sz w:val="21"/>
          <w:szCs w:val="21"/>
        </w:rPr>
        <w:t>Example given of grocery store choices (400 types of soup) creating decision paralysis</w:t>
      </w:r>
    </w:p>
    <w:p w14:paraId="126CE2E5" w14:textId="77777777" w:rsidR="00C000FD" w:rsidRPr="00C000FD" w:rsidRDefault="00C000FD" w:rsidP="00C000FD">
      <w:pPr>
        <w:numPr>
          <w:ilvl w:val="1"/>
          <w:numId w:val="1"/>
        </w:numPr>
        <w:rPr>
          <w:sz w:val="21"/>
          <w:szCs w:val="21"/>
        </w:rPr>
      </w:pPr>
      <w:r w:rsidRPr="00C000FD">
        <w:rPr>
          <w:sz w:val="21"/>
          <w:szCs w:val="21"/>
        </w:rPr>
        <w:t>God expects imperfect first attempts rather than perfect inaction</w:t>
      </w:r>
    </w:p>
    <w:p w14:paraId="764930A6" w14:textId="77777777" w:rsidR="00C000FD" w:rsidRPr="00C000FD" w:rsidRDefault="00C000FD" w:rsidP="00C000FD">
      <w:pPr>
        <w:numPr>
          <w:ilvl w:val="0"/>
          <w:numId w:val="1"/>
        </w:numPr>
        <w:rPr>
          <w:sz w:val="21"/>
          <w:szCs w:val="21"/>
        </w:rPr>
      </w:pPr>
      <w:r w:rsidRPr="00C000FD">
        <w:rPr>
          <w:sz w:val="21"/>
          <w:szCs w:val="21"/>
        </w:rPr>
        <w:t>Fear Disguised as Spiritual Caution: Using the desire to know God's will as a cover for cowardice</w:t>
      </w:r>
    </w:p>
    <w:p w14:paraId="70DC38C1" w14:textId="77777777" w:rsidR="00C000FD" w:rsidRPr="00C000FD" w:rsidRDefault="00C000FD" w:rsidP="00C000FD">
      <w:pPr>
        <w:numPr>
          <w:ilvl w:val="1"/>
          <w:numId w:val="1"/>
        </w:numPr>
        <w:rPr>
          <w:sz w:val="21"/>
          <w:szCs w:val="21"/>
        </w:rPr>
      </w:pPr>
      <w:r w:rsidRPr="00C000FD">
        <w:rPr>
          <w:sz w:val="21"/>
          <w:szCs w:val="21"/>
        </w:rPr>
        <w:t>Esther's example: Made a decision to act despite uncertain outcomes</w:t>
      </w:r>
    </w:p>
    <w:p w14:paraId="4B7A260B" w14:textId="77777777" w:rsidR="00C000FD" w:rsidRPr="00C000FD" w:rsidRDefault="00C000FD" w:rsidP="00C000FD">
      <w:pPr>
        <w:numPr>
          <w:ilvl w:val="1"/>
          <w:numId w:val="1"/>
        </w:numPr>
        <w:rPr>
          <w:sz w:val="21"/>
          <w:szCs w:val="21"/>
        </w:rPr>
      </w:pPr>
      <w:r w:rsidRPr="00C000FD">
        <w:rPr>
          <w:sz w:val="21"/>
          <w:szCs w:val="21"/>
        </w:rPr>
        <w:t>Called for prayer support after deciding, not to help decide</w:t>
      </w:r>
    </w:p>
    <w:p w14:paraId="28125D6C" w14:textId="77777777" w:rsidR="00C000FD" w:rsidRPr="00C000FD" w:rsidRDefault="00C000FD" w:rsidP="00C000FD">
      <w:pPr>
        <w:rPr>
          <w:b/>
          <w:bCs/>
          <w:sz w:val="21"/>
          <w:szCs w:val="21"/>
        </w:rPr>
      </w:pPr>
      <w:r w:rsidRPr="00C000FD">
        <w:rPr>
          <w:b/>
          <w:bCs/>
          <w:sz w:val="21"/>
          <w:szCs w:val="21"/>
        </w:rPr>
        <w:t>Biblical Examples and Principles</w:t>
      </w:r>
    </w:p>
    <w:p w14:paraId="6396C183" w14:textId="77777777" w:rsidR="00C000FD" w:rsidRPr="00C000FD" w:rsidRDefault="00C000FD" w:rsidP="00C000FD">
      <w:pPr>
        <w:numPr>
          <w:ilvl w:val="0"/>
          <w:numId w:val="2"/>
        </w:numPr>
        <w:rPr>
          <w:sz w:val="21"/>
          <w:szCs w:val="21"/>
        </w:rPr>
      </w:pPr>
      <w:r w:rsidRPr="00C000FD">
        <w:rPr>
          <w:sz w:val="21"/>
          <w:szCs w:val="21"/>
        </w:rPr>
        <w:t>Learning Process: God expects us to start imperfectly, like a child learning to write</w:t>
      </w:r>
    </w:p>
    <w:p w14:paraId="298AB128" w14:textId="77777777" w:rsidR="00C000FD" w:rsidRPr="00C000FD" w:rsidRDefault="00C000FD" w:rsidP="00C000FD">
      <w:pPr>
        <w:numPr>
          <w:ilvl w:val="1"/>
          <w:numId w:val="2"/>
        </w:numPr>
        <w:rPr>
          <w:sz w:val="21"/>
          <w:szCs w:val="21"/>
        </w:rPr>
      </w:pPr>
      <w:r w:rsidRPr="00C000FD">
        <w:rPr>
          <w:sz w:val="21"/>
          <w:szCs w:val="21"/>
        </w:rPr>
        <w:t>He can make crooked lines straight (Ecclesiastes 7:13)</w:t>
      </w:r>
    </w:p>
    <w:p w14:paraId="48BB1AF4" w14:textId="77777777" w:rsidR="00C000FD" w:rsidRPr="00C000FD" w:rsidRDefault="00C000FD" w:rsidP="00C000FD">
      <w:pPr>
        <w:numPr>
          <w:ilvl w:val="1"/>
          <w:numId w:val="2"/>
        </w:numPr>
        <w:rPr>
          <w:sz w:val="21"/>
          <w:szCs w:val="21"/>
        </w:rPr>
      </w:pPr>
      <w:r w:rsidRPr="00C000FD">
        <w:rPr>
          <w:sz w:val="21"/>
          <w:szCs w:val="21"/>
        </w:rPr>
        <w:t>Better to make wrong decisions than no decisions</w:t>
      </w:r>
    </w:p>
    <w:p w14:paraId="4D05F129" w14:textId="77777777" w:rsidR="00C000FD" w:rsidRPr="00C000FD" w:rsidRDefault="00C000FD" w:rsidP="00C000FD">
      <w:pPr>
        <w:numPr>
          <w:ilvl w:val="0"/>
          <w:numId w:val="2"/>
        </w:numPr>
        <w:rPr>
          <w:sz w:val="21"/>
          <w:szCs w:val="21"/>
        </w:rPr>
      </w:pPr>
      <w:r w:rsidRPr="00C000FD">
        <w:rPr>
          <w:sz w:val="21"/>
          <w:szCs w:val="21"/>
        </w:rPr>
        <w:t>Esther's Courage: Demonstrated decisive action despite personal risk</w:t>
      </w:r>
    </w:p>
    <w:p w14:paraId="780188A9" w14:textId="77777777" w:rsidR="00C000FD" w:rsidRPr="00C000FD" w:rsidRDefault="00C000FD" w:rsidP="00C000FD">
      <w:pPr>
        <w:numPr>
          <w:ilvl w:val="1"/>
          <w:numId w:val="2"/>
        </w:numPr>
        <w:rPr>
          <w:sz w:val="21"/>
          <w:szCs w:val="21"/>
        </w:rPr>
      </w:pPr>
      <w:r w:rsidRPr="00C000FD">
        <w:rPr>
          <w:sz w:val="21"/>
          <w:szCs w:val="21"/>
        </w:rPr>
        <w:t>Made the decision first, then called for prayer support</w:t>
      </w:r>
    </w:p>
    <w:p w14:paraId="6DE4A245" w14:textId="77777777" w:rsidR="00C000FD" w:rsidRPr="00C000FD" w:rsidRDefault="00C000FD" w:rsidP="00C000FD">
      <w:pPr>
        <w:numPr>
          <w:ilvl w:val="1"/>
          <w:numId w:val="2"/>
        </w:numPr>
        <w:rPr>
          <w:sz w:val="21"/>
          <w:szCs w:val="21"/>
        </w:rPr>
      </w:pPr>
      <w:r w:rsidRPr="00C000FD">
        <w:rPr>
          <w:sz w:val="21"/>
          <w:szCs w:val="21"/>
        </w:rPr>
        <w:t>"For such a time as this" - recognizing purpose through action</w:t>
      </w:r>
    </w:p>
    <w:p w14:paraId="77321A0A" w14:textId="77777777" w:rsidR="00C000FD" w:rsidRPr="00C000FD" w:rsidRDefault="00C000FD" w:rsidP="00C000FD">
      <w:pPr>
        <w:rPr>
          <w:b/>
          <w:bCs/>
          <w:sz w:val="21"/>
          <w:szCs w:val="21"/>
        </w:rPr>
      </w:pPr>
      <w:r w:rsidRPr="00C000FD">
        <w:rPr>
          <w:b/>
          <w:bCs/>
          <w:sz w:val="21"/>
          <w:szCs w:val="21"/>
        </w:rPr>
        <w:t>Practical Application</w:t>
      </w:r>
    </w:p>
    <w:p w14:paraId="581DDDE7" w14:textId="77777777" w:rsidR="00C000FD" w:rsidRPr="00C000FD" w:rsidRDefault="00C000FD" w:rsidP="00C000FD">
      <w:pPr>
        <w:rPr>
          <w:sz w:val="21"/>
          <w:szCs w:val="21"/>
        </w:rPr>
      </w:pPr>
      <w:r w:rsidRPr="00C000FD">
        <w:rPr>
          <w:sz w:val="21"/>
          <w:szCs w:val="21"/>
        </w:rPr>
        <w:t>The message emphasized moving from analysis paralysis to faithful action, trusting God to guide and correct course as needed rather than waiting for perfect clarity before beginning.</w:t>
      </w:r>
    </w:p>
    <w:p w14:paraId="0CD6D2E5" w14:textId="77777777" w:rsidR="00C000FD" w:rsidRPr="00C000FD" w:rsidRDefault="00C000FD" w:rsidP="00C000FD">
      <w:pPr>
        <w:rPr>
          <w:b/>
          <w:bCs/>
          <w:sz w:val="21"/>
          <w:szCs w:val="21"/>
        </w:rPr>
      </w:pPr>
      <w:r w:rsidRPr="00C000FD">
        <w:rPr>
          <w:b/>
          <w:bCs/>
          <w:sz w:val="21"/>
          <w:szCs w:val="21"/>
        </w:rPr>
        <w:t>Action Items</w:t>
      </w:r>
    </w:p>
    <w:p w14:paraId="286544DA" w14:textId="77777777" w:rsidR="00C000FD" w:rsidRPr="00C000FD" w:rsidRDefault="00C000FD" w:rsidP="00C000FD">
      <w:pPr>
        <w:rPr>
          <w:sz w:val="21"/>
          <w:szCs w:val="21"/>
        </w:rPr>
      </w:pPr>
      <w:r w:rsidRPr="00C000FD">
        <w:rPr>
          <w:sz w:val="21"/>
          <w:szCs w:val="21"/>
        </w:rPr>
        <w:lastRenderedPageBreak/>
        <w:t>Stop using "waiting for God's will" as an excuse for inaction</w:t>
      </w:r>
    </w:p>
    <w:p w14:paraId="500F38BC" w14:textId="77777777" w:rsidR="00C000FD" w:rsidRPr="00C000FD" w:rsidRDefault="00C000FD" w:rsidP="00C000FD">
      <w:pPr>
        <w:rPr>
          <w:sz w:val="21"/>
          <w:szCs w:val="21"/>
        </w:rPr>
      </w:pPr>
      <w:r w:rsidRPr="00C000FD">
        <w:rPr>
          <w:sz w:val="21"/>
          <w:szCs w:val="21"/>
        </w:rPr>
        <w:t>Begin serving where needs exist rather than waiting for perfect fit</w:t>
      </w:r>
    </w:p>
    <w:p w14:paraId="73006075" w14:textId="77777777" w:rsidR="00C000FD" w:rsidRPr="00C000FD" w:rsidRDefault="00C000FD" w:rsidP="00C000FD">
      <w:pPr>
        <w:rPr>
          <w:sz w:val="21"/>
          <w:szCs w:val="21"/>
        </w:rPr>
      </w:pPr>
      <w:r w:rsidRPr="00C000FD">
        <w:rPr>
          <w:sz w:val="21"/>
          <w:szCs w:val="21"/>
        </w:rPr>
        <w:t>Make decisions based on available information and trust God to redirect if needed</w:t>
      </w:r>
    </w:p>
    <w:p w14:paraId="70815260" w14:textId="77777777" w:rsidR="00C000FD" w:rsidRDefault="00C000FD" w:rsidP="00C000FD">
      <w:pPr>
        <w:rPr>
          <w:sz w:val="21"/>
          <w:szCs w:val="21"/>
        </w:rPr>
      </w:pPr>
      <w:r w:rsidRPr="00C000FD">
        <w:rPr>
          <w:sz w:val="21"/>
          <w:szCs w:val="21"/>
        </w:rPr>
        <w:t>Choose courage over comfort in spiritual matters</w:t>
      </w:r>
    </w:p>
    <w:p w14:paraId="4ABE38FD" w14:textId="77777777" w:rsidR="000A59E2" w:rsidRDefault="000A59E2" w:rsidP="00C000FD">
      <w:pPr>
        <w:rPr>
          <w:sz w:val="21"/>
          <w:szCs w:val="21"/>
        </w:rPr>
      </w:pPr>
    </w:p>
    <w:p w14:paraId="13F3B8AF" w14:textId="7F7BE9CC" w:rsidR="00A7486B" w:rsidRPr="00B71FB3" w:rsidRDefault="00B71FB3" w:rsidP="00C000FD">
      <w:pPr>
        <w:rPr>
          <w:b/>
          <w:bCs/>
          <w:sz w:val="21"/>
          <w:szCs w:val="21"/>
        </w:rPr>
      </w:pPr>
      <w:r w:rsidRPr="00B71FB3">
        <w:rPr>
          <w:b/>
          <w:bCs/>
          <w:sz w:val="21"/>
          <w:szCs w:val="21"/>
        </w:rPr>
        <w:t>English Transcription</w:t>
      </w:r>
      <w:r w:rsidR="00561E10">
        <w:rPr>
          <w:b/>
          <w:bCs/>
          <w:sz w:val="21"/>
          <w:szCs w:val="21"/>
        </w:rPr>
        <w:t>:</w:t>
      </w:r>
    </w:p>
    <w:p w14:paraId="4FD70918" w14:textId="77777777" w:rsidR="00B71FB3" w:rsidRPr="00B71FB3" w:rsidRDefault="00B71FB3" w:rsidP="00B71FB3">
      <w:pPr>
        <w:rPr>
          <w:sz w:val="21"/>
          <w:szCs w:val="21"/>
        </w:rPr>
      </w:pPr>
      <w:r w:rsidRPr="00B71FB3">
        <w:rPr>
          <w:sz w:val="21"/>
          <w:szCs w:val="21"/>
        </w:rPr>
        <w:t>That you may walk worthy of the Lord, fully pleasing him, being fruitful in every good work, and increasing in the knowledge of God. Notice how Paul puts it. You are to be fruitful in every good work. And it could be taken then, your fruitful never again works, so you can have the knowledge of God. Sometimes we want knowledge, before we go to... Sometimes we use that statement. We're waiting for to understand, and then we'll do the will and the calling of God. We use that as short of a, well, it's an excuse for timidity. Do you know what timidity is? It's being very cautious. It's being very careful. To the point that we're not moving courageously. We're moving very timidly.</w:t>
      </w:r>
    </w:p>
    <w:p w14:paraId="0784CD97" w14:textId="77777777" w:rsidR="00B71FB3" w:rsidRPr="00B71FB3" w:rsidRDefault="00B71FB3" w:rsidP="00B71FB3">
      <w:pPr>
        <w:rPr>
          <w:sz w:val="21"/>
          <w:szCs w:val="21"/>
        </w:rPr>
      </w:pPr>
    </w:p>
    <w:p w14:paraId="0CCFD49A" w14:textId="77777777" w:rsidR="00B71FB3" w:rsidRPr="00B71FB3" w:rsidRDefault="00B71FB3" w:rsidP="00B71FB3">
      <w:pPr>
        <w:rPr>
          <w:sz w:val="21"/>
          <w:szCs w:val="21"/>
        </w:rPr>
      </w:pPr>
      <w:r w:rsidRPr="00B71FB3">
        <w:rPr>
          <w:sz w:val="21"/>
          <w:szCs w:val="21"/>
        </w:rPr>
        <w:t>First Thessalonians chapter 5, verse 14. First Thessalonians chapter 5 and verse 14. Now we exhort you, brethren, warn those who are unruly. Comfort the fake hearted. Now in this translation, it doesn't give them the meaning, actually, of the word itself. The word itself there, and I.B. has this in this translation. The word it says there, warn those who are then, warn those who are idle. Warn those who are not doing anything. Well, and then it goes on. But encourage the timid, that's the N-I-B-B version.</w:t>
      </w:r>
    </w:p>
    <w:p w14:paraId="1C1BDB02" w14:textId="77777777" w:rsidR="00B71FB3" w:rsidRPr="00B71FB3" w:rsidRDefault="00B71FB3" w:rsidP="00B71FB3">
      <w:pPr>
        <w:rPr>
          <w:sz w:val="21"/>
          <w:szCs w:val="21"/>
        </w:rPr>
      </w:pPr>
    </w:p>
    <w:p w14:paraId="73ADA501" w14:textId="77777777" w:rsidR="00B71FB3" w:rsidRPr="00B71FB3" w:rsidRDefault="00B71FB3" w:rsidP="00B71FB3">
      <w:pPr>
        <w:rPr>
          <w:sz w:val="21"/>
          <w:szCs w:val="21"/>
        </w:rPr>
      </w:pPr>
      <w:r w:rsidRPr="00B71FB3">
        <w:rPr>
          <w:sz w:val="21"/>
          <w:szCs w:val="21"/>
        </w:rPr>
        <w:t>What does idleness have with timidity? If you're timid, what happens? You don't do anything. So you're too timid. There is within us there sometimes this preoccupation with I've got to wait till I see everything clear. And then I'll go, but until that time, I've got to stay. Because I might get in trouble branching out. But that's not the way we are then should live our life for God. God is not interested in us waiting in idleness. We are to wait at times on God, but waiting on God doesn't mean being idle. I've heard it before.</w:t>
      </w:r>
    </w:p>
    <w:p w14:paraId="67A009ED" w14:textId="77777777" w:rsidR="00B71FB3" w:rsidRPr="00B71FB3" w:rsidRDefault="00B71FB3" w:rsidP="00B71FB3">
      <w:pPr>
        <w:rPr>
          <w:sz w:val="21"/>
          <w:szCs w:val="21"/>
        </w:rPr>
      </w:pPr>
    </w:p>
    <w:p w14:paraId="01A9BEF7" w14:textId="77777777" w:rsidR="00B71FB3" w:rsidRPr="00B71FB3" w:rsidRDefault="00B71FB3" w:rsidP="00B71FB3">
      <w:pPr>
        <w:rPr>
          <w:sz w:val="21"/>
          <w:szCs w:val="21"/>
        </w:rPr>
      </w:pPr>
      <w:r w:rsidRPr="00B71FB3">
        <w:rPr>
          <w:sz w:val="21"/>
          <w:szCs w:val="21"/>
        </w:rPr>
        <w:t>I'm waiting to know what God wants to do with my life. And so we live our lives day by day. I'm still waiting, God. Live my life day by day. Yes, you need to tell me, God. Live my life day by day. What's happening? I'm just sitting doing nothing because I'm waiting for God. When God says go and he's not going to get me going until I go. But there is a acknowledgement that that is a short period of time to get prepared. But that's not where God wants to leave us. He wants us to get into action. He doesn't want us to sit down and think that one day we'll understand God's will and then he can do it. No. We go to do what we know is right and then as we do, God then goes with us.</w:t>
      </w:r>
    </w:p>
    <w:p w14:paraId="680FB27D" w14:textId="77777777" w:rsidR="00B71FB3" w:rsidRPr="00B71FB3" w:rsidRDefault="00B71FB3" w:rsidP="00B71FB3">
      <w:pPr>
        <w:rPr>
          <w:sz w:val="21"/>
          <w:szCs w:val="21"/>
        </w:rPr>
      </w:pPr>
    </w:p>
    <w:p w14:paraId="3D3F5E6C" w14:textId="77777777" w:rsidR="00B71FB3" w:rsidRPr="00B71FB3" w:rsidRDefault="00B71FB3" w:rsidP="00B71FB3">
      <w:pPr>
        <w:rPr>
          <w:sz w:val="21"/>
          <w:szCs w:val="21"/>
        </w:rPr>
      </w:pPr>
      <w:r w:rsidRPr="00B71FB3">
        <w:rPr>
          <w:sz w:val="21"/>
          <w:szCs w:val="21"/>
        </w:rPr>
        <w:t>Joshua. Joshua chapter 1 verse 9. Notice how it puts again, this is a famous verse that has brought comfort I know to my life and to many people's lives. Joshua chapter 1 verse 9. And it says, have not I commanded you? Be strong and a good courage. Do not be afraid nor be dismayed for the Lord your God is with you wherever you wait. You go and God is with you. If you never go, God can't be with you. You're just sitting there waiting on God and God's sitting there waiting on you to get going so he can do something. Matthew 28, 19, and 20, 19, that great basketball commission going into all the world to preach the nation, teaching them to observe, and lo, I am with you always. When is he with us?</w:t>
      </w:r>
    </w:p>
    <w:p w14:paraId="43162196" w14:textId="77777777" w:rsidR="00B71FB3" w:rsidRPr="00B71FB3" w:rsidRDefault="00B71FB3" w:rsidP="00B71FB3">
      <w:pPr>
        <w:rPr>
          <w:sz w:val="21"/>
          <w:szCs w:val="21"/>
        </w:rPr>
      </w:pPr>
    </w:p>
    <w:p w14:paraId="431354DA" w14:textId="77777777" w:rsidR="00B71FB3" w:rsidRPr="00B71FB3" w:rsidRDefault="00B71FB3" w:rsidP="00B71FB3">
      <w:pPr>
        <w:rPr>
          <w:sz w:val="21"/>
          <w:szCs w:val="21"/>
        </w:rPr>
      </w:pPr>
      <w:r w:rsidRPr="00B71FB3">
        <w:rPr>
          <w:sz w:val="21"/>
          <w:szCs w:val="21"/>
        </w:rPr>
        <w:lastRenderedPageBreak/>
        <w:t>When we're going! That's when he is with us. But if we just simply sit still and wait for God to come, bring that information down to where we sure exactly what God wants us to do, we're missing it. It's better to take that statement about, you know, that statement about, I want to do God's will, and I want to make sure it's His plan. It's better maybe to take that out of our vocabulary for a while.</w:t>
      </w:r>
    </w:p>
    <w:p w14:paraId="57AB1579" w14:textId="77777777" w:rsidR="00B71FB3" w:rsidRPr="00B71FB3" w:rsidRDefault="00B71FB3" w:rsidP="00B71FB3">
      <w:pPr>
        <w:rPr>
          <w:sz w:val="21"/>
          <w:szCs w:val="21"/>
        </w:rPr>
      </w:pPr>
    </w:p>
    <w:p w14:paraId="59639A79" w14:textId="77777777" w:rsidR="00B71FB3" w:rsidRPr="00B71FB3" w:rsidRDefault="00B71FB3" w:rsidP="00B71FB3">
      <w:pPr>
        <w:rPr>
          <w:sz w:val="21"/>
          <w:szCs w:val="21"/>
        </w:rPr>
      </w:pPr>
      <w:r w:rsidRPr="00B71FB3">
        <w:rPr>
          <w:sz w:val="21"/>
          <w:szCs w:val="21"/>
        </w:rPr>
        <w:t>So that you can start doing things and expecting God then to work through you and guiding you, and that brings us to our third one. Sometimes when we think about doing God's will and doing His calling for our life, we make this mistake of making personal satisfaction and fulfillment of God. Now, especially in this age that we live in. We're waiting until we find something that we are now really fit for, okay? Spiritual gifts. We've got to find out what spiritual gifts we have so we can find where we fit and where we can be most dissatisfied and fulfilled by them. And then we look at the preachers and look at other people and say, oh, they've found their mission, they're happy, they're, you know, they're energetic, they're successful. Hey, this is not what God is calling us to. God is calling us to our own satisfaction and our own fulfillment. There's higher purposes and plans that God has for you and me. For some people, that's what God's plan is. But not everyone. And if you wait until you're that person, you may not be following God's will in your life. Someone has said, able followed God's will. And what happened to Him? He died. He not followed God's will. YEAH! No one then followed God's will, and what happened? Everybody else died. Oh, that's good. So what are you going to say, I know what I am? It's going to be best for me. No, God works in ways then. At times, our experiences are different. And if we wait till we come across that right thing in place that we dream in our minds and hearts, that's not what God is calling us to. He may call us to them, sit on those high places, but they come with certain responsibilities and dangers. He may call us that, but He doesn't call everybody for that. We've got to be listening to what He says, and not our own personal satisfaction, and our own sense of fulfillment. I'm not going to be involved till I know this is exactly what God wants me to do. Wait a minute. No. God doesn't move in that way and in that fashion. He says, whatever your hand finds to do, please ask Him to do it with all your minds. Did you hear then the scripture reading I read this morning? Occupy till I come. We've got to occupy ourselves, maybe even doing something we're making up to do. Well, at least do something. Because God can't use people that are just simply sitting now doing nothing, waiting for Him to pour out then a knowledge that isn't really good for Him then to have.</w:t>
      </w:r>
    </w:p>
    <w:p w14:paraId="5D29F3CA" w14:textId="77777777" w:rsidR="00B71FB3" w:rsidRPr="00B71FB3" w:rsidRDefault="00B71FB3" w:rsidP="00B71FB3">
      <w:pPr>
        <w:rPr>
          <w:sz w:val="21"/>
          <w:szCs w:val="21"/>
        </w:rPr>
      </w:pPr>
    </w:p>
    <w:p w14:paraId="2D7A7270" w14:textId="77777777" w:rsidR="00B71FB3" w:rsidRPr="00B71FB3" w:rsidRDefault="00B71FB3" w:rsidP="00B71FB3">
      <w:pPr>
        <w:rPr>
          <w:sz w:val="21"/>
          <w:szCs w:val="21"/>
        </w:rPr>
      </w:pPr>
      <w:r w:rsidRPr="00B71FB3">
        <w:rPr>
          <w:sz w:val="21"/>
          <w:szCs w:val="21"/>
        </w:rPr>
        <w:t>To give to us, all right? Hebrews 11, 35 through 39. Listen, well, let me read it to you. Hebrews chapter 11, 35, and 39 through 39. Hebrews 11, 35, and 39. Of course, this is the great faith chapter. But notice it ends up. It talks about the great exploits of these people that God has quenched the violence and fires, gave the ends of the sword. But then, in my Bible, it begins a new paragraph, because it's actually a new thought to come in. Because He switches from all these great things that people have done in the name of God through faith. And then it goes to others were tortured, not accepting deliverance, that they might obtain a better resurrection. Still others had tried on mockings and scorchings. Yes, enough chains and imprisonment. They were stoned, they were sawed at two. They were tempted, they were slain with the sword. They wandered about in sheepskins and goatskins. They were being destitute, afflicted, tormented, of whom the world was not worthy. They wandered in deserts, mountains, dens, caves, of the earth. These men were men and women of faith. All these, though, then, as it says in 39, having obtained a good testimony through faith did not receive the promise in your life. You may never receive that great, wonderful feeling, purpose, and job, and mission, and all that kind of stuff. It may not be yours, because God hasn't given that to you.</w:t>
      </w:r>
    </w:p>
    <w:p w14:paraId="4D84F54C" w14:textId="77777777" w:rsidR="00B71FB3" w:rsidRPr="00B71FB3" w:rsidRDefault="00B71FB3" w:rsidP="00B71FB3">
      <w:pPr>
        <w:rPr>
          <w:sz w:val="21"/>
          <w:szCs w:val="21"/>
        </w:rPr>
      </w:pPr>
    </w:p>
    <w:p w14:paraId="00C350CF" w14:textId="77777777" w:rsidR="00B71FB3" w:rsidRPr="00B71FB3" w:rsidRDefault="00B71FB3" w:rsidP="00B71FB3">
      <w:pPr>
        <w:rPr>
          <w:sz w:val="21"/>
          <w:szCs w:val="21"/>
        </w:rPr>
      </w:pPr>
      <w:r w:rsidRPr="00B71FB3">
        <w:rPr>
          <w:sz w:val="21"/>
          <w:szCs w:val="21"/>
        </w:rPr>
        <w:t>He may be taking you through, then, this type of experience in which you don't feel fulfilled, and which maybe you don't feel satisfied. Maybe it's going to that job that you hate every day. Hey, that is still a part of God's plan for your life. Don't dream about what you're going to do when finally God gets you to where you think the right place is. Dream where you are about letting God be the guide and help you. Because that is where God is leading and guiding you. All right?</w:t>
      </w:r>
    </w:p>
    <w:p w14:paraId="5FFFD3C3" w14:textId="77777777" w:rsidR="00B71FB3" w:rsidRPr="00B71FB3" w:rsidRDefault="00B71FB3" w:rsidP="00B71FB3">
      <w:pPr>
        <w:rPr>
          <w:sz w:val="21"/>
          <w:szCs w:val="21"/>
        </w:rPr>
      </w:pPr>
    </w:p>
    <w:p w14:paraId="746BD361" w14:textId="77777777" w:rsidR="00B71FB3" w:rsidRPr="00B71FB3" w:rsidRDefault="00B71FB3" w:rsidP="00B71FB3">
      <w:pPr>
        <w:rPr>
          <w:sz w:val="21"/>
          <w:szCs w:val="21"/>
        </w:rPr>
      </w:pPr>
      <w:r w:rsidRPr="00B71FB3">
        <w:rPr>
          <w:sz w:val="21"/>
          <w:szCs w:val="21"/>
        </w:rPr>
        <w:lastRenderedPageBreak/>
        <w:t>Don't let that thought and that statement about wanting to know God's will and calling, then make satisfaction and fulfillment of God in your life. Number four. Number four is something we really struggle with today in our generation. We struggle with too many choices. Now, I left a printed page on my computer this morning. So I just got to tell you a summary. I wanted to read it to you. They did a study. How many can have a regular than a grocery store? How many different types of soups are there to choose from? A lot. A lot. And he went on, all these different things, even I think it was, what was it? Souped out, I think it was 400 for soup. And it went through, it was all these different, and there is a trinity. It's incredible how many choices you have when you walk into that. It's true about life now. You don't just have the choice of whether you're going to go to a particular school when you, when you, you can go to school over in Spain if you want. Cuz we have planes to get you over there. All of a sudden, a lot of lives are being bombarded with more and more opportunities, more and more choices. But what do all these choices tend to do? They tend to make us very indecisive. Yeah, maybe this one, maybe that one. Have you ever been to a grocery store and you've done that? I don't know which one. I don't know, you know, it would become very indecisive in our lives. When God wants us to walk decisively, because you see, it's not that we get it right the first time. In fact, God expects you not to get it right the first time. Now, that's another big statement that you better take in context, OK? Yeah. You know, when a child is learning to write for the first time, do you put a pencil in his finger and say, don't draw until you draw perfectly? Is that what you do? What are you expecting him to do? You're expecting him to not do it very well. Why is that important? Because until he tries, you really can't help him. So he makes this, you know, listen, and then you take it and you show, well, this is how you do it. And it gets practiced. And maybe for a while, it's still a lot of scribbles, but over time and over practices with help and guidance, it will eventually be perfect. But notice how we sometimes look at things. We don't want to do it until we do it perfectly the first time.</w:t>
      </w:r>
    </w:p>
    <w:p w14:paraId="679918FC" w14:textId="77777777" w:rsidR="00B71FB3" w:rsidRPr="00B71FB3" w:rsidRDefault="00B71FB3" w:rsidP="00B71FB3">
      <w:pPr>
        <w:rPr>
          <w:sz w:val="21"/>
          <w:szCs w:val="21"/>
        </w:rPr>
      </w:pPr>
    </w:p>
    <w:p w14:paraId="77607959" w14:textId="77777777" w:rsidR="00B71FB3" w:rsidRPr="00B71FB3" w:rsidRDefault="00B71FB3" w:rsidP="00B71FB3">
      <w:pPr>
        <w:rPr>
          <w:sz w:val="21"/>
          <w:szCs w:val="21"/>
        </w:rPr>
      </w:pPr>
      <w:r w:rsidRPr="00B71FB3">
        <w:rPr>
          <w:sz w:val="21"/>
          <w:szCs w:val="21"/>
        </w:rPr>
        <w:t>Uh-uh. If you're waiting to do God's will and feeling that his calling is going to tempt you when you can do it the perfect way, that's the rule, aren't you? That's not right. God wants you to do it the crooked way, okay? That's what I'm going to do here in this scripture. He wants you to do the crooked way because he can make the crooked straight. But everything is human coming up, we do things crookedly. But that's okay because God comes along and he's making it straight. He's got to have something to work with, though. So put the crooked line out. And then let him then straighten it as you grow there. You know, I had some spirit prophecy quotes. I'll put them up on the website. I'm only serving here this morning so that you can access them since I left them on the prayer this morning. But Ellen White in the book Gospel Workers and also in the book Testimonies to the Minister, she makes some very startling statements. She says, God, God would like you to make a wrong decision rather than no decision. Amen. Amen. She says, much is lost because we're not decisive. We're always wavering. Why are we wavering? We don't want to do it perfectly. Hey, that's not the way it works. You set to a set on the best amount of knowledge you have. You pray about it, and then you move forward and say, Lord, you have the permission to then move and change or whatever, but I'm just not going to sit here. I'm going to make the decision and move forward. I have to laugh because of Mary. Mary, I hope you don't mind. You know, I couldn't get it if I served it last night about this. Mary called me up and, you know, trying to make a decision about a new place that she wants to live at. Now, she's talking about, you know, trying to make a point, is this the right thing for me to do in my life? And otherwise, she's saying that what I'm thinking of is, you know, I'm talking about being, today I'm talking about being decisive. What am I going to do here? I'm really going to be decisive and I'm going to really overpower poor Miss Mary. So, you know what, I told her. Well, everything sounds right. You need to do it. That's as if you don't do it. a great deal. For what? I haven't seen it. Mary, but for Molly to strike it at a price? Wow! How can you pass that up?</w:t>
      </w:r>
    </w:p>
    <w:p w14:paraId="4B1C4A8F" w14:textId="77777777" w:rsidR="00B71FB3" w:rsidRPr="00B71FB3" w:rsidRDefault="00B71FB3" w:rsidP="00B71FB3">
      <w:pPr>
        <w:rPr>
          <w:sz w:val="21"/>
          <w:szCs w:val="21"/>
        </w:rPr>
      </w:pPr>
    </w:p>
    <w:p w14:paraId="17653A46" w14:textId="77777777" w:rsidR="00B71FB3" w:rsidRPr="00B71FB3" w:rsidRDefault="00B71FB3" w:rsidP="00B71FB3">
      <w:pPr>
        <w:rPr>
          <w:sz w:val="21"/>
          <w:szCs w:val="21"/>
        </w:rPr>
      </w:pPr>
      <w:r w:rsidRPr="00B71FB3">
        <w:rPr>
          <w:sz w:val="21"/>
          <w:szCs w:val="21"/>
        </w:rPr>
        <w:t>Yeah, I think it's quite providential because she didn't even go looking for her place. She just started talking with the guy and then one thing led to the other and the offer to her. I don't know. Sometimes the price almost sounds too good to be true. Now I've got an offer. I also got a blessing from the furniture and everything. I also got... Take care. Don't do it, don't do it, don't let Satan steal it from you, go for it, my friend. Now he said it as an example, but it's true that we have to, we need to set our sights, but we are too tentative at times because it's this we want to them, we don't know how to make a choice, and disorient it.</w:t>
      </w:r>
    </w:p>
    <w:p w14:paraId="21795F9B" w14:textId="77777777" w:rsidR="00B71FB3" w:rsidRPr="00B71FB3" w:rsidRDefault="00B71FB3" w:rsidP="00B71FB3">
      <w:pPr>
        <w:rPr>
          <w:sz w:val="21"/>
          <w:szCs w:val="21"/>
        </w:rPr>
      </w:pPr>
    </w:p>
    <w:p w14:paraId="48557E6C" w14:textId="77777777" w:rsidR="00B71FB3" w:rsidRPr="00B71FB3" w:rsidRDefault="00B71FB3" w:rsidP="00B71FB3">
      <w:pPr>
        <w:rPr>
          <w:sz w:val="21"/>
          <w:szCs w:val="21"/>
        </w:rPr>
      </w:pPr>
      <w:r w:rsidRPr="00B71FB3">
        <w:rPr>
          <w:sz w:val="21"/>
          <w:szCs w:val="21"/>
        </w:rPr>
        <w:t>That's the way God made us, he gave us the basis to think and to choose and move forward on our choice, and we need to do that. Okay, now we always, we don't move forward on the choices against God's Word, that's the beginning, okay? If there's a principle involved, we don't go against the principle, but when there is no principle involved, am I going to move to this city or that city? We look at the start and survey it, and then we make the decision and we say, God, okay, let's do it, and let's, you have, now here's the thing, okay, here's the thing, when we make decisive decisions, what we're not doing is making a decisive decision and telling the Lord no matter what, this is what we're going to do, and this is part of the problem that we have, because the problem is that we don't want to be wrong, we don't want to have to repent, we don't want to have to be sorry and say, I made a mistake. And so we, we don't want to do what's weird. In life, we must grow very fond of saying, I blew it. Yeah, we don't want to do that, do we? We want to make every decision in such a way that we never have to say, that was the wrong decision. Yeah, we want to do that.</w:t>
      </w:r>
    </w:p>
    <w:p w14:paraId="12DFC928" w14:textId="77777777" w:rsidR="00B71FB3" w:rsidRPr="00B71FB3" w:rsidRDefault="00B71FB3" w:rsidP="00B71FB3">
      <w:pPr>
        <w:rPr>
          <w:sz w:val="21"/>
          <w:szCs w:val="21"/>
        </w:rPr>
      </w:pPr>
    </w:p>
    <w:p w14:paraId="2E34C7CB" w14:textId="77777777" w:rsidR="00B71FB3" w:rsidRPr="00B71FB3" w:rsidRDefault="00B71FB3" w:rsidP="00B71FB3">
      <w:pPr>
        <w:rPr>
          <w:sz w:val="21"/>
          <w:szCs w:val="21"/>
        </w:rPr>
      </w:pPr>
      <w:r w:rsidRPr="00B71FB3">
        <w:rPr>
          <w:sz w:val="21"/>
          <w:szCs w:val="21"/>
        </w:rPr>
        <w:t>But in reality, in reality, if we then decide we're going to make decisions and then say to the Lord, if this is the right decision, keep me moving forward. If not, you show it to me and I'll move forward to a different thing. All right? So it's your job now to make sure that if my decision is not right, you let me know. Amen. But I'm going to go this direction. Right. Until you tell me. That's the kind of decisiveness that God has given to us as humanity. That's using your brain, that's using your willpower, that's using your direction, that's using the gifts that God has given you. You're moving somewhere, not sitting there in a tizzy.</w:t>
      </w:r>
    </w:p>
    <w:p w14:paraId="39E17C6E" w14:textId="77777777" w:rsidR="00B71FB3" w:rsidRPr="00B71FB3" w:rsidRDefault="00B71FB3" w:rsidP="00B71FB3">
      <w:pPr>
        <w:rPr>
          <w:sz w:val="21"/>
          <w:szCs w:val="21"/>
        </w:rPr>
      </w:pPr>
    </w:p>
    <w:p w14:paraId="1A6F5EF5" w14:textId="77777777" w:rsidR="00B71FB3" w:rsidRPr="00B71FB3" w:rsidRDefault="00B71FB3" w:rsidP="00B71FB3">
      <w:pPr>
        <w:rPr>
          <w:sz w:val="21"/>
          <w:szCs w:val="21"/>
        </w:rPr>
      </w:pPr>
      <w:r w:rsidRPr="00B71FB3">
        <w:rPr>
          <w:sz w:val="21"/>
          <w:szCs w:val="21"/>
        </w:rPr>
        <w:t>Trying to decide. Maybe, maybe. Okay, no. Never mind. We did an anointing service for Grandma. Break it. And there were three of us there, there was myself and Pastor Mike, and Pastor Ross. Some of you know Pastor Ross because he used to be the pastor of this church. He's the executive secretary of the Arkansas Museum of Conference now. So all three of us were there. We had the anointing service and we wanted to sit down and talk a little bit. And you know how it is, the best way to do that is get something to eat. That's the best way to talk. You're talking about that this morning. You know, a meal, a meal is communion. So, well, let's do anointing, let's all eat. All right. We're going to eat. We all look at each other. You decide. No, no, you decide. We were one big indecisive group of men.</w:t>
      </w:r>
    </w:p>
    <w:p w14:paraId="3D9A8C0F" w14:textId="77777777" w:rsidR="00B71FB3" w:rsidRPr="00B71FB3" w:rsidRDefault="00B71FB3" w:rsidP="00B71FB3">
      <w:pPr>
        <w:rPr>
          <w:sz w:val="21"/>
          <w:szCs w:val="21"/>
        </w:rPr>
      </w:pPr>
    </w:p>
    <w:p w14:paraId="6CFBF7FC" w14:textId="77777777" w:rsidR="00B71FB3" w:rsidRPr="00B71FB3" w:rsidRDefault="00B71FB3" w:rsidP="00B71FB3">
      <w:pPr>
        <w:rPr>
          <w:sz w:val="21"/>
          <w:szCs w:val="21"/>
        </w:rPr>
      </w:pPr>
      <w:r w:rsidRPr="00B71FB3">
        <w:rPr>
          <w:sz w:val="21"/>
          <w:szCs w:val="21"/>
        </w:rPr>
        <w:t>And so what do we do? We talk about, what do you know? It should be my decision because, you know, when I go out to eat with my wife, I can say whatever and she decides on her own. So, you know, what? So all three of us were saying the same thing. I'm not going to tell you who said, who decided for it. Eventually, one of us made the decision. And actually, it was a wrong decision.</w:t>
      </w:r>
    </w:p>
    <w:p w14:paraId="196564E7" w14:textId="77777777" w:rsidR="00B71FB3" w:rsidRPr="00B71FB3" w:rsidRDefault="00B71FB3" w:rsidP="00B71FB3">
      <w:pPr>
        <w:rPr>
          <w:sz w:val="21"/>
          <w:szCs w:val="21"/>
        </w:rPr>
      </w:pPr>
    </w:p>
    <w:p w14:paraId="61DCAA30" w14:textId="77777777" w:rsidR="00B71FB3" w:rsidRPr="00B71FB3" w:rsidRDefault="00B71FB3" w:rsidP="00B71FB3">
      <w:pPr>
        <w:rPr>
          <w:sz w:val="21"/>
          <w:szCs w:val="21"/>
        </w:rPr>
      </w:pPr>
      <w:r w:rsidRPr="00B71FB3">
        <w:rPr>
          <w:sz w:val="21"/>
          <w:szCs w:val="21"/>
        </w:rPr>
        <w:t>You know why? We got to the place, and we went inside to sit down, and they say, I'm sorry. Our whole computer system is down. Well, that was a place to go. All right. That was a wrong decision that was made. That's OK. Let's go to a different place. So we went to a different place, and we were able to find a good place to eat, all right? Up in Python. But we have so many choices in this in our life that we begin to just live indecisively when God wants us to live decisively.</w:t>
      </w:r>
    </w:p>
    <w:p w14:paraId="6979DD16" w14:textId="77777777" w:rsidR="00B71FB3" w:rsidRPr="00B71FB3" w:rsidRDefault="00B71FB3" w:rsidP="00B71FB3">
      <w:pPr>
        <w:rPr>
          <w:sz w:val="21"/>
          <w:szCs w:val="21"/>
        </w:rPr>
      </w:pPr>
    </w:p>
    <w:p w14:paraId="0323732E" w14:textId="77777777" w:rsidR="00B71FB3" w:rsidRPr="00B71FB3" w:rsidRDefault="00B71FB3" w:rsidP="00B71FB3">
      <w:pPr>
        <w:rPr>
          <w:sz w:val="21"/>
          <w:szCs w:val="21"/>
        </w:rPr>
      </w:pPr>
      <w:r w:rsidRPr="00B71FB3">
        <w:rPr>
          <w:sz w:val="21"/>
          <w:szCs w:val="21"/>
        </w:rPr>
        <w:t xml:space="preserve">And then let Him lead and guide us. There's a text here. I want you to read it to you, because it's not quoted already, but here it is, in Ecclesiastes 7, verse 13. Ecclesiastes 7, 10, and verse 13. Notice what it says here, in Ecclesiastes 7, and verse 13. Consider the work of God, for who can make straight what he has made crooked? Who's made it crooked? He is. Now, I've got to interpret that a little bit, don't I? Well, this is what my interpretation goes. I'm the one that makes crooked lines, not God. But he's glad that I make crooked lines, because he can straighten out. But if I don't make those lines, he can't come in until he... He can't get the lines there, so he can get it. So move forward, set your sights, decide, and move in a straight-blind way. </w:t>
      </w:r>
      <w:r w:rsidRPr="00B71FB3">
        <w:rPr>
          <w:sz w:val="21"/>
          <w:szCs w:val="21"/>
        </w:rPr>
        <w:lastRenderedPageBreak/>
        <w:t>And that brings us to the last one, which we've already talked about. Sometimes when we want to wait to know what God's will, what we're really feeling inside is a sense of power. locking our courage. We just, we are afraid. Well, my friends, we've got to get rid of that fear. We've got to get rid of that fear because it's holding us back.</w:t>
      </w:r>
    </w:p>
    <w:p w14:paraId="02066B8E" w14:textId="77777777" w:rsidR="00B71FB3" w:rsidRPr="00B71FB3" w:rsidRDefault="00B71FB3" w:rsidP="00B71FB3">
      <w:pPr>
        <w:rPr>
          <w:sz w:val="21"/>
          <w:szCs w:val="21"/>
        </w:rPr>
      </w:pPr>
    </w:p>
    <w:p w14:paraId="4B58D0C6" w14:textId="77777777" w:rsidR="00B71FB3" w:rsidRPr="00B71FB3" w:rsidRDefault="00B71FB3" w:rsidP="00B71FB3">
      <w:pPr>
        <w:rPr>
          <w:sz w:val="21"/>
          <w:szCs w:val="21"/>
        </w:rPr>
      </w:pPr>
      <w:r w:rsidRPr="00B71FB3">
        <w:rPr>
          <w:sz w:val="21"/>
          <w:szCs w:val="21"/>
        </w:rPr>
        <w:t>God is calling us not to a life of cowardness, but to a life of courage. And courage is a positive thing. We move forward, and yes, we may not move forward always, and make the right decision always, but we don't sit there. We move! We go! We do! And as we do, and go, and work, God then enters in the picture to guide and help us. That's what he's looking for. That's what character is being made. It's not being made as we sit there indecisively. It's made when we make the decision, and we move forward, and now he has something to work with. to help us to learn lessons in life. In Esther, you remember Esther's story, how she was then the wife of that great Persian leader.</w:t>
      </w:r>
    </w:p>
    <w:p w14:paraId="294E1085" w14:textId="77777777" w:rsidR="00B71FB3" w:rsidRPr="00B71FB3" w:rsidRDefault="00B71FB3" w:rsidP="00B71FB3">
      <w:pPr>
        <w:rPr>
          <w:sz w:val="21"/>
          <w:szCs w:val="21"/>
        </w:rPr>
      </w:pPr>
    </w:p>
    <w:p w14:paraId="32DC9349" w14:textId="77777777" w:rsidR="00B71FB3" w:rsidRPr="00B71FB3" w:rsidRDefault="00B71FB3" w:rsidP="00B71FB3">
      <w:pPr>
        <w:rPr>
          <w:sz w:val="21"/>
          <w:szCs w:val="21"/>
        </w:rPr>
      </w:pPr>
      <w:r w:rsidRPr="00B71FB3">
        <w:rPr>
          <w:sz w:val="21"/>
          <w:szCs w:val="21"/>
        </w:rPr>
        <w:t>I know to him she was a Jew. Haman, one of the most trusted advisors to the king, put his peoples together to destroy the Jews. the message to her and said you don't know if maybe this is why they were here but if you don't do somethingNow, Esther said, well, if I do something, it's probably not going to work out pretty good for me. Because if I go to then address the king without being then asked to come, more than likely, that's the end of me. And then, how is God going to deliver the Jews? But she listened to the voice of the Mordecai, and she said, I'm going to make a decision. I'm going to make a decision to go before the king. Now, as Mordecai says, she didn't know that this was why she was called to be there. She didn't know that. She didn't know if all this would be for naught, because the king was just, that was it. And the king had just about done that with his previous wife. She didn't know, but she put away indecisive with the unknown, and she said whether it's the right time or not, this is what I must do, this is what I'm going to do.</w:t>
      </w:r>
    </w:p>
    <w:p w14:paraId="530B309C" w14:textId="77777777" w:rsidR="00B71FB3" w:rsidRPr="00B71FB3" w:rsidRDefault="00B71FB3" w:rsidP="00B71FB3">
      <w:pPr>
        <w:rPr>
          <w:sz w:val="21"/>
          <w:szCs w:val="21"/>
        </w:rPr>
      </w:pPr>
    </w:p>
    <w:p w14:paraId="6F54A962" w14:textId="77777777" w:rsidR="00B71FB3" w:rsidRPr="00B71FB3" w:rsidRDefault="00B71FB3" w:rsidP="00B71FB3">
      <w:pPr>
        <w:rPr>
          <w:sz w:val="21"/>
          <w:szCs w:val="21"/>
        </w:rPr>
      </w:pPr>
      <w:r w:rsidRPr="00B71FB3">
        <w:rPr>
          <w:sz w:val="21"/>
          <w:szCs w:val="21"/>
        </w:rPr>
        <w:t>And then she called the prayer meeting. She didn't call the prayer meeting to try to decide. She called the prayer meeting after she decided, and she said, now pray that the Lord will be with me when I go. It wasn't, pray that I can make a right decision here, it was pray that I made the decision, now God go with me and help me. And she was brought to the kingdom for that very purpose. And God honored it. But to wait would have been cowardice for her. She needed courage, even though she didn't see the future. She didn't need to wait for the will of God. She needed to do.</w:t>
      </w:r>
    </w:p>
    <w:p w14:paraId="1DF31734" w14:textId="77777777" w:rsidR="00B71FB3" w:rsidRPr="00B71FB3" w:rsidRDefault="00B71FB3" w:rsidP="00B71FB3">
      <w:pPr>
        <w:rPr>
          <w:sz w:val="21"/>
          <w:szCs w:val="21"/>
        </w:rPr>
      </w:pPr>
    </w:p>
    <w:p w14:paraId="11CDF073" w14:textId="77777777" w:rsidR="00B71FB3" w:rsidRPr="00B71FB3" w:rsidRDefault="00B71FB3" w:rsidP="00B71FB3">
      <w:pPr>
        <w:rPr>
          <w:sz w:val="21"/>
          <w:szCs w:val="21"/>
        </w:rPr>
      </w:pPr>
      <w:r w:rsidRPr="00B71FB3">
        <w:rPr>
          <w:sz w:val="21"/>
          <w:szCs w:val="21"/>
        </w:rPr>
        <w:t>And through that means, God saved them. His people. All right, you can take any one of my five points, and use scripture, and probably shoot me to the ground, OK? Wait on the Lord, pick up your courage. We need to wait like this, and on we can go. And that's true, but sometimes we hide behind that. We hide behind that, and we don't want to see the other side of the coin, because waiting is more, shall I say, easier on us than doing. that we're waiting to do by the will of the Lord, what he tells us to. The issue is that we really don't want to know it. Because then we'd have to do it. And so we try to fight it. We try to make it as cloudy as we can. We try to back off it. We don't want to do it until everything is what's happening. We are in casing ourselves in front of the beast, in darkness. Because we don't want to come to the light. And that's what I want to address today, OK?</w:t>
      </w:r>
    </w:p>
    <w:p w14:paraId="248E14FD" w14:textId="77777777" w:rsidR="00B71FB3" w:rsidRPr="00B71FB3" w:rsidRDefault="00B71FB3" w:rsidP="00B71FB3">
      <w:pPr>
        <w:rPr>
          <w:sz w:val="21"/>
          <w:szCs w:val="21"/>
        </w:rPr>
      </w:pPr>
    </w:p>
    <w:p w14:paraId="79C80400" w14:textId="77777777" w:rsidR="00B71FB3" w:rsidRPr="00B71FB3" w:rsidRDefault="00B71FB3" w:rsidP="00B71FB3">
      <w:pPr>
        <w:rPr>
          <w:sz w:val="21"/>
          <w:szCs w:val="21"/>
        </w:rPr>
      </w:pPr>
      <w:r w:rsidRPr="00B71FB3">
        <w:rPr>
          <w:sz w:val="21"/>
          <w:szCs w:val="21"/>
        </w:rPr>
        <w:t>I'm not addressing the fact we don't need the will of the Lord. But I am addressing the fact that we're using these things as an excuse from doing the will of the Lord. When you do work in the church you don't wait until you've got the perfect place where you fit. You find where it's needed? What can I do? And then you move forward, and God then has something to work in your life.</w:t>
      </w:r>
    </w:p>
    <w:p w14:paraId="094E68E4" w14:textId="77777777" w:rsidR="00B71FB3" w:rsidRPr="00B71FB3" w:rsidRDefault="00B71FB3" w:rsidP="00B71FB3">
      <w:pPr>
        <w:rPr>
          <w:sz w:val="21"/>
          <w:szCs w:val="21"/>
        </w:rPr>
      </w:pPr>
    </w:p>
    <w:p w14:paraId="2C7D7F19" w14:textId="201AB418" w:rsidR="00B71FB3" w:rsidRDefault="00B71FB3" w:rsidP="00B71FB3">
      <w:pPr>
        <w:rPr>
          <w:sz w:val="21"/>
          <w:szCs w:val="21"/>
        </w:rPr>
      </w:pPr>
      <w:r w:rsidRPr="00B71FB3">
        <w:rPr>
          <w:sz w:val="21"/>
          <w:szCs w:val="21"/>
        </w:rPr>
        <w:t xml:space="preserve">God is then waiting for that to happen in your and in my life. That's a statement from Ellen White, again, as I have it here. Where it talks about how that we make the angels wait. The angels sitting down there on the couch, they're frightened, they're </w:t>
      </w:r>
      <w:r w:rsidRPr="00B71FB3">
        <w:rPr>
          <w:sz w:val="21"/>
          <w:szCs w:val="21"/>
        </w:rPr>
        <w:lastRenderedPageBreak/>
        <w:t>anxious, they're really upset. Why? Because we're not doing anything, we're sitting there, they're trying to get us to go. In the figurative way, okay? That is true. It is more easier just to sit than to go. But we must, we must move away from sitting than to going. And we do. We don't always choose where the going is going to lead us. We may not find that great, wonderful spiritual gift that we find great fulfillment into us the rest of our life and ministry. But we're still following in God's will wherever He takes us, because we are going. Here come I. Here come I. That's right. Father in heaven, Lord, again we give our lives to You. Help us not to hide behind nice platitudes that really betray Him. Just a lack of trust, a lack of willingness to follow You. Help us Lord, because it's something we all can struggle with, but we all want to do. Don't give us then that discernment. Give us that direction. Help us Lord. Help us to go. We pray in Jesus.</w:t>
      </w:r>
    </w:p>
    <w:p w14:paraId="6DB4159B" w14:textId="77777777" w:rsidR="000A59E2" w:rsidRPr="00C000FD" w:rsidRDefault="000A59E2" w:rsidP="00C000FD">
      <w:pPr>
        <w:rPr>
          <w:sz w:val="21"/>
          <w:szCs w:val="21"/>
        </w:rPr>
      </w:pPr>
    </w:p>
    <w:sectPr w:rsidR="000A59E2" w:rsidRPr="00C000FD"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2209"/>
    <w:multiLevelType w:val="multilevel"/>
    <w:tmpl w:val="D2E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455CD"/>
    <w:multiLevelType w:val="multilevel"/>
    <w:tmpl w:val="BC34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66366"/>
    <w:multiLevelType w:val="multilevel"/>
    <w:tmpl w:val="151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816A0"/>
    <w:multiLevelType w:val="multilevel"/>
    <w:tmpl w:val="4BB6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1A0E"/>
    <w:multiLevelType w:val="multilevel"/>
    <w:tmpl w:val="6F24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611D8"/>
    <w:multiLevelType w:val="multilevel"/>
    <w:tmpl w:val="8544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5DC0"/>
    <w:multiLevelType w:val="multilevel"/>
    <w:tmpl w:val="A60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18793">
    <w:abstractNumId w:val="1"/>
  </w:num>
  <w:num w:numId="2" w16cid:durableId="1092627233">
    <w:abstractNumId w:val="5"/>
  </w:num>
  <w:num w:numId="3" w16cid:durableId="1246106589">
    <w:abstractNumId w:val="4"/>
  </w:num>
  <w:num w:numId="4" w16cid:durableId="1861042094">
    <w:abstractNumId w:val="0"/>
  </w:num>
  <w:num w:numId="5" w16cid:durableId="1490562550">
    <w:abstractNumId w:val="3"/>
  </w:num>
  <w:num w:numId="6" w16cid:durableId="1546986905">
    <w:abstractNumId w:val="6"/>
  </w:num>
  <w:num w:numId="7" w16cid:durableId="75497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FD"/>
    <w:rsid w:val="000A3DE5"/>
    <w:rsid w:val="000A59E2"/>
    <w:rsid w:val="002255B4"/>
    <w:rsid w:val="00561E10"/>
    <w:rsid w:val="00782CB7"/>
    <w:rsid w:val="00881874"/>
    <w:rsid w:val="00A7486B"/>
    <w:rsid w:val="00A81CDE"/>
    <w:rsid w:val="00B22501"/>
    <w:rsid w:val="00B71FB3"/>
    <w:rsid w:val="00C0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98D3"/>
  <w15:chartTrackingRefBased/>
  <w15:docId w15:val="{C6BB5BE2-15C6-4AE0-BDF7-D56E451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9</TotalTime>
  <Pages>7</Pages>
  <Words>3754</Words>
  <Characters>21398</Characters>
  <Application>Microsoft Office Word</Application>
  <DocSecurity>0</DocSecurity>
  <Lines>178</Lines>
  <Paragraphs>50</Paragraphs>
  <ScaleCrop>false</ScaleCrop>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5</cp:revision>
  <cp:lastPrinted>2026-04-03T18:44:00Z</cp:lastPrinted>
  <dcterms:created xsi:type="dcterms:W3CDTF">2026-04-03T18:39:00Z</dcterms:created>
  <dcterms:modified xsi:type="dcterms:W3CDTF">2026-04-03T18:48:00Z</dcterms:modified>
</cp:coreProperties>
</file>